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D0A3" w14:textId="332573EB" w:rsidR="00A84D5B" w:rsidRPr="00957B5E" w:rsidRDefault="00A84D5B" w:rsidP="00BB2054">
      <w:pPr>
        <w:widowControl w:val="0"/>
        <w:jc w:val="center"/>
        <w:outlineLvl w:val="0"/>
        <w:rPr>
          <w:b/>
          <w:caps/>
          <w:sz w:val="22"/>
          <w:szCs w:val="22"/>
        </w:rPr>
      </w:pPr>
      <w:r w:rsidRPr="00957B5E">
        <w:rPr>
          <w:b/>
          <w:caps/>
          <w:color w:val="000000"/>
          <w:sz w:val="22"/>
          <w:szCs w:val="22"/>
        </w:rPr>
        <w:t>Протокол</w:t>
      </w:r>
      <w:r w:rsidRPr="00957B5E">
        <w:rPr>
          <w:b/>
          <w:caps/>
          <w:sz w:val="22"/>
          <w:szCs w:val="22"/>
        </w:rPr>
        <w:t xml:space="preserve"> </w:t>
      </w:r>
      <w:r w:rsidRPr="00957B5E">
        <w:rPr>
          <w:b/>
          <w:caps/>
          <w:color w:val="000000"/>
          <w:sz w:val="22"/>
          <w:szCs w:val="22"/>
        </w:rPr>
        <w:t>№</w:t>
      </w:r>
      <w:r w:rsidR="00C27484" w:rsidRPr="00957B5E">
        <w:rPr>
          <w:b/>
          <w:caps/>
          <w:color w:val="000000"/>
          <w:sz w:val="22"/>
          <w:szCs w:val="22"/>
        </w:rPr>
        <w:t xml:space="preserve"> </w:t>
      </w:r>
      <w:r w:rsidR="00836010" w:rsidRPr="00957B5E">
        <w:rPr>
          <w:b/>
          <w:caps/>
          <w:color w:val="000000"/>
          <w:sz w:val="22"/>
          <w:szCs w:val="22"/>
        </w:rPr>
        <w:t>21</w:t>
      </w:r>
      <w:r w:rsidR="001536C5" w:rsidRPr="00957B5E">
        <w:rPr>
          <w:b/>
          <w:caps/>
          <w:color w:val="000000"/>
          <w:sz w:val="22"/>
          <w:szCs w:val="22"/>
        </w:rPr>
        <w:t xml:space="preserve"> от </w:t>
      </w:r>
      <w:r w:rsidR="00836010" w:rsidRPr="00957B5E">
        <w:rPr>
          <w:b/>
          <w:caps/>
          <w:color w:val="000000"/>
          <w:sz w:val="22"/>
          <w:szCs w:val="22"/>
        </w:rPr>
        <w:t>06.07</w:t>
      </w:r>
      <w:r w:rsidR="00AF64AE" w:rsidRPr="00957B5E">
        <w:rPr>
          <w:b/>
          <w:caps/>
          <w:color w:val="000000"/>
          <w:sz w:val="22"/>
          <w:szCs w:val="22"/>
        </w:rPr>
        <w:t>.2020</w:t>
      </w:r>
    </w:p>
    <w:p w14:paraId="65CEDFF8" w14:textId="77777777" w:rsidR="00A84D5B" w:rsidRPr="00957B5E" w:rsidRDefault="00A84D5B" w:rsidP="00BB2054">
      <w:pPr>
        <w:pStyle w:val="a3"/>
        <w:spacing w:after="0" w:line="240" w:lineRule="auto"/>
        <w:contextualSpacing w:val="0"/>
        <w:jc w:val="center"/>
        <w:outlineLvl w:val="0"/>
        <w:rPr>
          <w:b/>
          <w:caps/>
        </w:rPr>
      </w:pPr>
      <w:r w:rsidRPr="00957B5E">
        <w:rPr>
          <w:b/>
          <w:caps/>
        </w:rPr>
        <w:t xml:space="preserve">заседания Правления </w:t>
      </w:r>
      <w:r w:rsidR="0092330E" w:rsidRPr="00957B5E">
        <w:rPr>
          <w:b/>
          <w:caps/>
        </w:rPr>
        <w:t>аССОЦИАЦИ</w:t>
      </w:r>
      <w:r w:rsidR="00A226DE" w:rsidRPr="00957B5E">
        <w:rPr>
          <w:b/>
          <w:caps/>
        </w:rPr>
        <w:t>И</w:t>
      </w:r>
      <w:r w:rsidRPr="00957B5E">
        <w:rPr>
          <w:b/>
          <w:caps/>
        </w:rPr>
        <w:t xml:space="preserve"> «Сахалинстрой»</w:t>
      </w:r>
    </w:p>
    <w:p w14:paraId="4C73165E" w14:textId="77777777" w:rsidR="008724B5" w:rsidRPr="00957B5E" w:rsidRDefault="008724B5" w:rsidP="00BB2054">
      <w:pPr>
        <w:pStyle w:val="a3"/>
        <w:spacing w:after="0" w:line="240" w:lineRule="auto"/>
        <w:contextualSpacing w:val="0"/>
        <w:jc w:val="center"/>
        <w:outlineLvl w:val="0"/>
        <w:rPr>
          <w:b/>
          <w:caps/>
        </w:rPr>
      </w:pPr>
    </w:p>
    <w:p w14:paraId="762DF5DA" w14:textId="77777777" w:rsidR="001423FB" w:rsidRPr="00957B5E" w:rsidRDefault="00341C93" w:rsidP="00BB2054">
      <w:pPr>
        <w:jc w:val="center"/>
        <w:rPr>
          <w:b/>
          <w:caps/>
          <w:sz w:val="22"/>
          <w:szCs w:val="22"/>
        </w:rPr>
      </w:pPr>
      <w:r w:rsidRPr="00957B5E">
        <w:rPr>
          <w:b/>
          <w:caps/>
          <w:sz w:val="22"/>
          <w:szCs w:val="22"/>
        </w:rPr>
        <w:t>Сведения о заседании Правления</w:t>
      </w:r>
    </w:p>
    <w:p w14:paraId="5C3DA700" w14:textId="77777777" w:rsidR="00397907" w:rsidRPr="00957B5E" w:rsidRDefault="00397907" w:rsidP="00BB2054">
      <w:pPr>
        <w:jc w:val="center"/>
        <w:rPr>
          <w:b/>
          <w:cap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3"/>
        <w:gridCol w:w="5374"/>
      </w:tblGrid>
      <w:tr w:rsidR="00C914CD" w:rsidRPr="00957B5E" w14:paraId="32F324E3" w14:textId="77777777" w:rsidTr="00CB4B0F">
        <w:tc>
          <w:tcPr>
            <w:tcW w:w="4263" w:type="dxa"/>
            <w:vAlign w:val="center"/>
            <w:hideMark/>
          </w:tcPr>
          <w:p w14:paraId="443CA01D" w14:textId="77777777" w:rsidR="00C914CD" w:rsidRPr="00957B5E" w:rsidRDefault="00C914CD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5374" w:type="dxa"/>
            <w:vAlign w:val="center"/>
          </w:tcPr>
          <w:p w14:paraId="64D74EB3" w14:textId="689211CB" w:rsidR="00C914CD" w:rsidRPr="00957B5E" w:rsidRDefault="00836010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06.07.2020 г., 15:00 часов</w:t>
            </w:r>
          </w:p>
        </w:tc>
      </w:tr>
      <w:tr w:rsidR="00C914CD" w:rsidRPr="00957B5E" w14:paraId="4D79F5FE" w14:textId="77777777" w:rsidTr="007B3F0B">
        <w:tc>
          <w:tcPr>
            <w:tcW w:w="4263" w:type="dxa"/>
            <w:vAlign w:val="center"/>
            <w:hideMark/>
          </w:tcPr>
          <w:p w14:paraId="34DAD59B" w14:textId="77777777" w:rsidR="00C914CD" w:rsidRPr="00957B5E" w:rsidRDefault="00C914CD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5374" w:type="dxa"/>
            <w:vAlign w:val="center"/>
            <w:hideMark/>
          </w:tcPr>
          <w:p w14:paraId="4A417D8A" w14:textId="77777777" w:rsidR="00C914CD" w:rsidRPr="00957B5E" w:rsidRDefault="00012FFC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 xml:space="preserve">693000, Сахалинская </w:t>
            </w:r>
            <w:r w:rsidR="00426CB7" w:rsidRPr="00957B5E">
              <w:rPr>
                <w:sz w:val="22"/>
                <w:szCs w:val="22"/>
              </w:rPr>
              <w:t>область, г. Южно-Сахалинск, ул.</w:t>
            </w:r>
            <w:r w:rsidRPr="00957B5E">
              <w:rPr>
                <w:sz w:val="22"/>
                <w:szCs w:val="22"/>
              </w:rPr>
              <w:t>Карла Маркса, д. 20, оф. 201</w:t>
            </w:r>
          </w:p>
        </w:tc>
      </w:tr>
      <w:tr w:rsidR="009A4AD9" w:rsidRPr="00957B5E" w14:paraId="4405760D" w14:textId="77777777" w:rsidTr="007B3F0B">
        <w:tc>
          <w:tcPr>
            <w:tcW w:w="4263" w:type="dxa"/>
            <w:vAlign w:val="center"/>
          </w:tcPr>
          <w:p w14:paraId="5ADEE976" w14:textId="77777777" w:rsidR="009A4AD9" w:rsidRPr="00957B5E" w:rsidRDefault="00EF4141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 xml:space="preserve">Вид </w:t>
            </w:r>
            <w:r w:rsidR="009A4AD9" w:rsidRPr="00957B5E">
              <w:rPr>
                <w:sz w:val="22"/>
                <w:szCs w:val="22"/>
              </w:rPr>
              <w:t>и форма проведения заседания</w:t>
            </w:r>
          </w:p>
        </w:tc>
        <w:tc>
          <w:tcPr>
            <w:tcW w:w="5374" w:type="dxa"/>
            <w:vAlign w:val="center"/>
          </w:tcPr>
          <w:p w14:paraId="34AF4C0E" w14:textId="77777777" w:rsidR="009A4AD9" w:rsidRPr="00957B5E" w:rsidRDefault="00012FFC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  <w:lang w:val="en-US"/>
              </w:rPr>
              <w:t>внеочередное</w:t>
            </w:r>
            <w:r w:rsidR="009A4AD9" w:rsidRPr="00957B5E">
              <w:rPr>
                <w:sz w:val="22"/>
                <w:szCs w:val="22"/>
                <w:lang w:val="en-US"/>
              </w:rPr>
              <w:t xml:space="preserve">, </w:t>
            </w:r>
            <w:r w:rsidRPr="00957B5E">
              <w:rPr>
                <w:sz w:val="22"/>
                <w:szCs w:val="22"/>
                <w:lang w:val="en-US"/>
              </w:rPr>
              <w:t>заочная</w:t>
            </w:r>
          </w:p>
        </w:tc>
      </w:tr>
      <w:tr w:rsidR="00C914CD" w:rsidRPr="00957B5E" w14:paraId="24512AEA" w14:textId="77777777" w:rsidTr="007B3F0B">
        <w:tc>
          <w:tcPr>
            <w:tcW w:w="4263" w:type="dxa"/>
            <w:vAlign w:val="center"/>
            <w:hideMark/>
          </w:tcPr>
          <w:p w14:paraId="208E96B5" w14:textId="77777777" w:rsidR="00C914CD" w:rsidRPr="00957B5E" w:rsidRDefault="0093171E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Председатель заседания</w:t>
            </w:r>
          </w:p>
        </w:tc>
        <w:tc>
          <w:tcPr>
            <w:tcW w:w="5374" w:type="dxa"/>
            <w:vAlign w:val="center"/>
            <w:hideMark/>
          </w:tcPr>
          <w:p w14:paraId="19386A42" w14:textId="77777777" w:rsidR="00C914CD" w:rsidRPr="00957B5E" w:rsidRDefault="00BC7236" w:rsidP="00BB2054">
            <w:pPr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Малюк В.Д. – Технический директор ООО «Трансстрой-Тест»</w:t>
            </w:r>
          </w:p>
        </w:tc>
      </w:tr>
      <w:tr w:rsidR="00C914CD" w:rsidRPr="00957B5E" w14:paraId="52B65A1C" w14:textId="77777777" w:rsidTr="004E782F">
        <w:tc>
          <w:tcPr>
            <w:tcW w:w="4263" w:type="dxa"/>
            <w:vAlign w:val="center"/>
            <w:hideMark/>
          </w:tcPr>
          <w:p w14:paraId="58E80AAE" w14:textId="77777777" w:rsidR="00C914CD" w:rsidRPr="00957B5E" w:rsidRDefault="00C914CD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Количество членов Правления</w:t>
            </w:r>
          </w:p>
        </w:tc>
        <w:tc>
          <w:tcPr>
            <w:tcW w:w="5374" w:type="dxa"/>
            <w:vAlign w:val="center"/>
          </w:tcPr>
          <w:p w14:paraId="58EE8D7A" w14:textId="77777777" w:rsidR="00C914CD" w:rsidRPr="00957B5E" w:rsidRDefault="00DE0D1A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15</w:t>
            </w:r>
          </w:p>
        </w:tc>
      </w:tr>
      <w:tr w:rsidR="00C914CD" w:rsidRPr="00957B5E" w14:paraId="4B93A890" w14:textId="77777777" w:rsidTr="007B3F0B">
        <w:tc>
          <w:tcPr>
            <w:tcW w:w="4263" w:type="dxa"/>
            <w:vAlign w:val="center"/>
            <w:hideMark/>
          </w:tcPr>
          <w:p w14:paraId="38ABC761" w14:textId="77777777" w:rsidR="00C914CD" w:rsidRPr="00957B5E" w:rsidRDefault="00C914CD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Голосовало членов Правления</w:t>
            </w:r>
          </w:p>
        </w:tc>
        <w:tc>
          <w:tcPr>
            <w:tcW w:w="5374" w:type="dxa"/>
            <w:vAlign w:val="center"/>
          </w:tcPr>
          <w:p w14:paraId="310C9A99" w14:textId="61FE667B" w:rsidR="00C914CD" w:rsidRPr="00957B5E" w:rsidRDefault="002E3250" w:rsidP="00BB2054">
            <w:pPr>
              <w:widowControl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914CD" w:rsidRPr="00957B5E" w14:paraId="36DDBD17" w14:textId="77777777" w:rsidTr="007B3F0B">
        <w:tc>
          <w:tcPr>
            <w:tcW w:w="4263" w:type="dxa"/>
            <w:vAlign w:val="center"/>
            <w:hideMark/>
          </w:tcPr>
          <w:p w14:paraId="7AB67300" w14:textId="77777777" w:rsidR="00C914CD" w:rsidRPr="00957B5E" w:rsidRDefault="00C914CD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Получено бюллетеней всего</w:t>
            </w:r>
          </w:p>
        </w:tc>
        <w:tc>
          <w:tcPr>
            <w:tcW w:w="5374" w:type="dxa"/>
            <w:vAlign w:val="center"/>
          </w:tcPr>
          <w:p w14:paraId="4466CD46" w14:textId="7BA685E2" w:rsidR="00C914CD" w:rsidRPr="00957B5E" w:rsidRDefault="002E3250" w:rsidP="00BB2054">
            <w:pPr>
              <w:widowControl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914CD" w:rsidRPr="00957B5E" w14:paraId="4BC7011D" w14:textId="77777777" w:rsidTr="007B3F0B">
        <w:tc>
          <w:tcPr>
            <w:tcW w:w="4263" w:type="dxa"/>
            <w:vAlign w:val="center"/>
            <w:hideMark/>
          </w:tcPr>
          <w:p w14:paraId="73ABD9D8" w14:textId="77777777" w:rsidR="00C914CD" w:rsidRPr="00957B5E" w:rsidRDefault="00C914CD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 xml:space="preserve">Недействительных бюллетеней </w:t>
            </w:r>
          </w:p>
        </w:tc>
        <w:tc>
          <w:tcPr>
            <w:tcW w:w="5374" w:type="dxa"/>
            <w:vAlign w:val="center"/>
          </w:tcPr>
          <w:p w14:paraId="22D1200B" w14:textId="77777777" w:rsidR="00C914CD" w:rsidRPr="00957B5E" w:rsidRDefault="00BB2054" w:rsidP="00BB2054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0</w:t>
            </w:r>
          </w:p>
        </w:tc>
      </w:tr>
      <w:tr w:rsidR="00CB4B0F" w:rsidRPr="00957B5E" w14:paraId="5F1997A5" w14:textId="77777777" w:rsidTr="00A438F7">
        <w:tc>
          <w:tcPr>
            <w:tcW w:w="4263" w:type="dxa"/>
            <w:vAlign w:val="center"/>
            <w:hideMark/>
          </w:tcPr>
          <w:p w14:paraId="2C829B70" w14:textId="77777777" w:rsidR="00CB4B0F" w:rsidRPr="00957B5E" w:rsidRDefault="00CB4B0F" w:rsidP="00CB4B0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Время окончания приема бюллетеней</w:t>
            </w:r>
          </w:p>
        </w:tc>
        <w:tc>
          <w:tcPr>
            <w:tcW w:w="5374" w:type="dxa"/>
          </w:tcPr>
          <w:p w14:paraId="2991F2BA" w14:textId="31C2CF25" w:rsidR="00CB4B0F" w:rsidRPr="00957B5E" w:rsidRDefault="00836010" w:rsidP="00CB4B0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06.07.2020</w:t>
            </w:r>
            <w:r w:rsidR="00CB4B0F" w:rsidRPr="00957B5E">
              <w:rPr>
                <w:sz w:val="22"/>
                <w:szCs w:val="22"/>
              </w:rPr>
              <w:t>, 1</w:t>
            </w:r>
            <w:r w:rsidRPr="00957B5E">
              <w:rPr>
                <w:sz w:val="22"/>
                <w:szCs w:val="22"/>
              </w:rPr>
              <w:t>5</w:t>
            </w:r>
            <w:r w:rsidR="00CB4B0F" w:rsidRPr="00957B5E">
              <w:rPr>
                <w:sz w:val="22"/>
                <w:szCs w:val="22"/>
              </w:rPr>
              <w:t>:00 часов</w:t>
            </w:r>
          </w:p>
        </w:tc>
      </w:tr>
      <w:tr w:rsidR="00836010" w:rsidRPr="00957B5E" w14:paraId="4F1544D1" w14:textId="77777777" w:rsidTr="00A438F7">
        <w:tc>
          <w:tcPr>
            <w:tcW w:w="4263" w:type="dxa"/>
            <w:vAlign w:val="center"/>
            <w:hideMark/>
          </w:tcPr>
          <w:p w14:paraId="73DB791E" w14:textId="77777777" w:rsidR="00836010" w:rsidRPr="00957B5E" w:rsidRDefault="00836010" w:rsidP="00836010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Время начала подсчета голосов</w:t>
            </w:r>
          </w:p>
        </w:tc>
        <w:tc>
          <w:tcPr>
            <w:tcW w:w="5374" w:type="dxa"/>
          </w:tcPr>
          <w:p w14:paraId="45C26E7B" w14:textId="727A38C5" w:rsidR="00836010" w:rsidRPr="00957B5E" w:rsidRDefault="00836010" w:rsidP="00836010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06.07.2020, 15:05 часов</w:t>
            </w:r>
          </w:p>
        </w:tc>
      </w:tr>
      <w:tr w:rsidR="004E782F" w:rsidRPr="00957B5E" w14:paraId="5FEC7553" w14:textId="77777777" w:rsidTr="007B3F0B">
        <w:tc>
          <w:tcPr>
            <w:tcW w:w="4263" w:type="dxa"/>
            <w:vAlign w:val="center"/>
            <w:hideMark/>
          </w:tcPr>
          <w:p w14:paraId="7DFDE17C" w14:textId="77777777" w:rsidR="004E782F" w:rsidRPr="00957B5E" w:rsidRDefault="004E782F" w:rsidP="004E782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Кворум</w:t>
            </w:r>
          </w:p>
        </w:tc>
        <w:tc>
          <w:tcPr>
            <w:tcW w:w="5374" w:type="dxa"/>
            <w:vAlign w:val="center"/>
            <w:hideMark/>
          </w:tcPr>
          <w:p w14:paraId="0FC050E7" w14:textId="77777777" w:rsidR="004E782F" w:rsidRPr="00957B5E" w:rsidRDefault="004E782F" w:rsidP="004E782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Имеется</w:t>
            </w:r>
          </w:p>
        </w:tc>
      </w:tr>
      <w:tr w:rsidR="004E782F" w:rsidRPr="00957B5E" w14:paraId="45BF3D4F" w14:textId="77777777" w:rsidTr="007B3F0B">
        <w:tc>
          <w:tcPr>
            <w:tcW w:w="4263" w:type="dxa"/>
            <w:vAlign w:val="center"/>
            <w:hideMark/>
          </w:tcPr>
          <w:p w14:paraId="0D5DCEF7" w14:textId="77777777" w:rsidR="004E782F" w:rsidRPr="00957B5E" w:rsidRDefault="004E782F" w:rsidP="004E782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 xml:space="preserve">Члены счетной комиссии </w:t>
            </w:r>
          </w:p>
        </w:tc>
        <w:tc>
          <w:tcPr>
            <w:tcW w:w="5374" w:type="dxa"/>
            <w:vAlign w:val="center"/>
            <w:hideMark/>
          </w:tcPr>
          <w:p w14:paraId="62D99D17" w14:textId="77777777" w:rsidR="004E782F" w:rsidRPr="00957B5E" w:rsidRDefault="004E782F" w:rsidP="004E782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1. Викулова О.В. - Директор ООО «ДВ Медиа Групп»</w:t>
            </w:r>
          </w:p>
          <w:p w14:paraId="516C6082" w14:textId="77777777" w:rsidR="004E782F" w:rsidRPr="00957B5E" w:rsidRDefault="004E782F" w:rsidP="004E782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2. Шумова Е.Э. – Координатор Ассоциации «Сахалинстрой»</w:t>
            </w:r>
          </w:p>
        </w:tc>
      </w:tr>
      <w:tr w:rsidR="004E782F" w:rsidRPr="00957B5E" w14:paraId="082C033D" w14:textId="77777777" w:rsidTr="007B3F0B">
        <w:tc>
          <w:tcPr>
            <w:tcW w:w="4263" w:type="dxa"/>
            <w:vAlign w:val="center"/>
            <w:hideMark/>
          </w:tcPr>
          <w:p w14:paraId="549FD09F" w14:textId="77777777" w:rsidR="004E782F" w:rsidRPr="00957B5E" w:rsidRDefault="004E782F" w:rsidP="004E782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Секретарь заседания</w:t>
            </w:r>
          </w:p>
        </w:tc>
        <w:tc>
          <w:tcPr>
            <w:tcW w:w="5374" w:type="dxa"/>
            <w:vAlign w:val="center"/>
            <w:hideMark/>
          </w:tcPr>
          <w:p w14:paraId="12134433" w14:textId="77777777" w:rsidR="004E782F" w:rsidRPr="00957B5E" w:rsidRDefault="004E782F" w:rsidP="004E782F">
            <w:pPr>
              <w:widowControl w:val="0"/>
              <w:outlineLvl w:val="0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Пономарёва М.Р. – Специалист организационного отдела</w:t>
            </w:r>
          </w:p>
        </w:tc>
      </w:tr>
    </w:tbl>
    <w:p w14:paraId="1B85032B" w14:textId="77777777" w:rsidR="00BD3C3B" w:rsidRPr="00957B5E" w:rsidRDefault="00BD3C3B" w:rsidP="00BB2054">
      <w:pPr>
        <w:jc w:val="center"/>
        <w:rPr>
          <w:b/>
          <w:caps/>
          <w:sz w:val="22"/>
          <w:szCs w:val="22"/>
        </w:rPr>
      </w:pPr>
    </w:p>
    <w:p w14:paraId="58D75173" w14:textId="77777777" w:rsidR="00BD3DBE" w:rsidRPr="00957B5E" w:rsidRDefault="00341C93" w:rsidP="00BB2054">
      <w:pPr>
        <w:jc w:val="center"/>
        <w:rPr>
          <w:b/>
          <w:caps/>
          <w:sz w:val="22"/>
          <w:szCs w:val="22"/>
        </w:rPr>
      </w:pPr>
      <w:r w:rsidRPr="00957B5E">
        <w:rPr>
          <w:b/>
          <w:caps/>
          <w:sz w:val="22"/>
          <w:szCs w:val="22"/>
        </w:rPr>
        <w:t xml:space="preserve">Члены Правления, </w:t>
      </w:r>
      <w:r w:rsidR="00C914CD" w:rsidRPr="00957B5E">
        <w:rPr>
          <w:b/>
          <w:caps/>
          <w:sz w:val="22"/>
          <w:szCs w:val="22"/>
        </w:rPr>
        <w:t>ПРИН</w:t>
      </w:r>
      <w:r w:rsidR="004E076C" w:rsidRPr="00957B5E">
        <w:rPr>
          <w:b/>
          <w:caps/>
          <w:sz w:val="22"/>
          <w:szCs w:val="22"/>
        </w:rPr>
        <w:t>явшие</w:t>
      </w:r>
      <w:r w:rsidR="00A53335" w:rsidRPr="00957B5E">
        <w:rPr>
          <w:b/>
          <w:caps/>
          <w:sz w:val="22"/>
          <w:szCs w:val="22"/>
        </w:rPr>
        <w:t xml:space="preserve"> </w:t>
      </w:r>
      <w:r w:rsidR="00C914CD" w:rsidRPr="00957B5E">
        <w:rPr>
          <w:b/>
          <w:caps/>
          <w:sz w:val="22"/>
          <w:szCs w:val="22"/>
        </w:rPr>
        <w:t>УЧАСТИЕ В ГОЛОСОВАНИИ</w:t>
      </w:r>
    </w:p>
    <w:p w14:paraId="575C97E5" w14:textId="77777777" w:rsidR="00BB2054" w:rsidRPr="00957B5E" w:rsidRDefault="00BB2054" w:rsidP="00BB2054">
      <w:pPr>
        <w:jc w:val="center"/>
        <w:rPr>
          <w:b/>
          <w:caps/>
          <w:sz w:val="22"/>
          <w:szCs w:val="22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7"/>
      </w:tblGrid>
      <w:tr w:rsidR="004E782F" w:rsidRPr="00957B5E" w14:paraId="001DB400" w14:textId="77777777" w:rsidTr="004E782F">
        <w:tc>
          <w:tcPr>
            <w:tcW w:w="9637" w:type="dxa"/>
          </w:tcPr>
          <w:p w14:paraId="55DAC45B" w14:textId="77777777" w:rsidR="00CB4B0F" w:rsidRPr="00957B5E" w:rsidRDefault="00CB4B0F" w:rsidP="00CF768B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Малюк В.Д. – Технический директор ООО «Трансстрой-Тест», Председатель Правления</w:t>
            </w:r>
          </w:p>
          <w:p w14:paraId="44ABCBCC" w14:textId="77777777" w:rsidR="00CB4B0F" w:rsidRPr="00957B5E" w:rsidRDefault="00CB4B0F" w:rsidP="00CF768B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Азаров Н.А. – Директор по капитальному строительству ООО СП «Ваккор»</w:t>
            </w:r>
          </w:p>
          <w:p w14:paraId="0DB62ACD" w14:textId="77777777" w:rsidR="00CB4B0F" w:rsidRPr="00957B5E" w:rsidRDefault="00CB4B0F" w:rsidP="00CF768B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Белоносов В.И. - Вице-президент РОО «Сахалин</w:t>
            </w:r>
            <w:r w:rsidRPr="00957B5E">
              <w:rPr>
                <w:rFonts w:ascii="Times New Roman" w:hAnsi="Times New Roman"/>
                <w:sz w:val="22"/>
                <w:szCs w:val="22"/>
              </w:rPr>
              <w:softHyphen/>
              <w:t>ский Фонд Культуры»</w:t>
            </w:r>
          </w:p>
          <w:p w14:paraId="2094BE36" w14:textId="77777777" w:rsidR="00CB4B0F" w:rsidRPr="00957B5E" w:rsidRDefault="00CB4B0F" w:rsidP="00CF768B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Викулова О.В. – Директор ООО «ДВ Медиа Групп»</w:t>
            </w:r>
          </w:p>
          <w:p w14:paraId="0551D8E4" w14:textId="77777777" w:rsidR="00CB4B0F" w:rsidRPr="00957B5E" w:rsidRDefault="00CB4B0F" w:rsidP="00CF768B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Дзюба Г.Ю. – Председатель Совета РОО «Сахалинская региональная коллегия аудиторов»</w:t>
            </w:r>
          </w:p>
          <w:p w14:paraId="2FF37559" w14:textId="77777777" w:rsidR="00CB4B0F" w:rsidRPr="00957B5E" w:rsidRDefault="00CB4B0F" w:rsidP="00CF768B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Золотов Д.А. – Генеральный директор ООО «СК «ЭНКИ»</w:t>
            </w:r>
          </w:p>
          <w:p w14:paraId="29E9A629" w14:textId="77777777" w:rsidR="00CB4B0F" w:rsidRPr="00957B5E" w:rsidRDefault="00CB4B0F" w:rsidP="00CF768B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Квашина Н.А. – Исполнительный директор АСЖ «Мой дом»</w:t>
            </w:r>
          </w:p>
          <w:p w14:paraId="039829AC" w14:textId="77777777" w:rsidR="00CB4B0F" w:rsidRPr="00957B5E" w:rsidRDefault="00CB4B0F" w:rsidP="00CF768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Мелкий В.А. – Ведущий научный сотрудник ФГБУН «ИМГиГ ДВО РАН»</w:t>
            </w:r>
          </w:p>
          <w:p w14:paraId="6C9A03A7" w14:textId="77777777" w:rsidR="00CB4B0F" w:rsidRPr="00957B5E" w:rsidRDefault="00CB4B0F" w:rsidP="00CF768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Мочедловский Д.В. – Член Совета АНО «Центр ЖКХ-Контроль»</w:t>
            </w:r>
          </w:p>
          <w:p w14:paraId="6B8AFC73" w14:textId="77777777" w:rsidR="00CB4B0F" w:rsidRPr="00957B5E" w:rsidRDefault="00CB4B0F" w:rsidP="00CF768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57B5E">
              <w:rPr>
                <w:sz w:val="22"/>
                <w:szCs w:val="22"/>
              </w:rPr>
              <w:t>Нестеров А.С. - Генеральный директор  ООО «ХОДЕГ»</w:t>
            </w:r>
          </w:p>
          <w:p w14:paraId="0B9C23FF" w14:textId="7F243BC8" w:rsidR="004E782F" w:rsidRPr="002E3250" w:rsidRDefault="00CB4B0F" w:rsidP="002E3250">
            <w:pPr>
              <w:pStyle w:val="aa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7B5E">
              <w:rPr>
                <w:rFonts w:ascii="Times New Roman" w:hAnsi="Times New Roman"/>
                <w:sz w:val="22"/>
                <w:szCs w:val="22"/>
              </w:rPr>
              <w:t>Шайбекян А.Ю. – Начальник сварочного цеха ООО «АРМСАХСТРОЙ»</w:t>
            </w:r>
          </w:p>
        </w:tc>
      </w:tr>
    </w:tbl>
    <w:p w14:paraId="0E8F069F" w14:textId="77777777" w:rsidR="00BD3C3B" w:rsidRPr="00957B5E" w:rsidRDefault="00BD3C3B" w:rsidP="00BB2054">
      <w:pPr>
        <w:rPr>
          <w:b/>
          <w:caps/>
          <w:sz w:val="22"/>
          <w:szCs w:val="22"/>
        </w:rPr>
      </w:pPr>
    </w:p>
    <w:p w14:paraId="1FFDB218" w14:textId="77777777" w:rsidR="00505454" w:rsidRPr="002E3250" w:rsidRDefault="00505454" w:rsidP="00BB2054">
      <w:pPr>
        <w:jc w:val="center"/>
        <w:rPr>
          <w:b/>
          <w:caps/>
          <w:sz w:val="23"/>
          <w:szCs w:val="23"/>
        </w:rPr>
      </w:pPr>
      <w:r w:rsidRPr="002E3250">
        <w:rPr>
          <w:b/>
          <w:caps/>
          <w:sz w:val="23"/>
          <w:szCs w:val="23"/>
        </w:rPr>
        <w:t>Повестка дня</w:t>
      </w:r>
    </w:p>
    <w:p w14:paraId="2985FF54" w14:textId="759E8DC7" w:rsidR="00B54D1A" w:rsidRPr="002E3250" w:rsidRDefault="00B54D1A" w:rsidP="00CF768B">
      <w:pPr>
        <w:widowControl w:val="0"/>
        <w:numPr>
          <w:ilvl w:val="0"/>
          <w:numId w:val="2"/>
        </w:numPr>
        <w:jc w:val="both"/>
        <w:outlineLvl w:val="0"/>
        <w:rPr>
          <w:sz w:val="23"/>
          <w:szCs w:val="23"/>
        </w:rPr>
      </w:pPr>
      <w:r w:rsidRPr="002E3250">
        <w:rPr>
          <w:sz w:val="23"/>
          <w:szCs w:val="23"/>
        </w:rPr>
        <w:t>О внесении изменений в реестр членов Ассоциации «Сахалинстрой»</w:t>
      </w:r>
    </w:p>
    <w:p w14:paraId="77B9CDC6" w14:textId="77777777" w:rsidR="00010AF4" w:rsidRPr="002E3250" w:rsidRDefault="00010AF4" w:rsidP="00BB2054">
      <w:pPr>
        <w:jc w:val="center"/>
        <w:rPr>
          <w:b/>
          <w:caps/>
          <w:sz w:val="23"/>
          <w:szCs w:val="23"/>
        </w:rPr>
      </w:pPr>
    </w:p>
    <w:p w14:paraId="2D03061C" w14:textId="3126DBB9" w:rsidR="00C25D9A" w:rsidRPr="002E3250" w:rsidRDefault="00C25D9A" w:rsidP="00C25D9A">
      <w:pPr>
        <w:widowControl w:val="0"/>
        <w:jc w:val="both"/>
        <w:rPr>
          <w:b/>
          <w:sz w:val="23"/>
          <w:szCs w:val="23"/>
        </w:rPr>
      </w:pPr>
      <w:r w:rsidRPr="002E3250">
        <w:rPr>
          <w:b/>
          <w:sz w:val="23"/>
          <w:szCs w:val="23"/>
        </w:rPr>
        <w:t xml:space="preserve">ПО ВОПРОСУ </w:t>
      </w:r>
      <w:r w:rsidR="0089717F" w:rsidRPr="002E3250">
        <w:rPr>
          <w:b/>
          <w:sz w:val="23"/>
          <w:szCs w:val="23"/>
        </w:rPr>
        <w:t>ПОВЕСТКИ ДНЯ</w:t>
      </w:r>
      <w:r w:rsidRPr="002E3250">
        <w:rPr>
          <w:b/>
          <w:sz w:val="23"/>
          <w:szCs w:val="23"/>
        </w:rPr>
        <w:t>: О внесении изменений в реестр членов Ассоциации «Сахалинстрой».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970"/>
        <w:gridCol w:w="1984"/>
      </w:tblGrid>
      <w:tr w:rsidR="00085C2B" w:rsidRPr="002E3250" w14:paraId="513C8EF8" w14:textId="77777777" w:rsidTr="00AB162F">
        <w:trPr>
          <w:trHeight w:val="276"/>
        </w:trPr>
        <w:tc>
          <w:tcPr>
            <w:tcW w:w="680" w:type="dxa"/>
            <w:shd w:val="clear" w:color="auto" w:fill="auto"/>
            <w:vAlign w:val="center"/>
          </w:tcPr>
          <w:p w14:paraId="28189CAD" w14:textId="77777777" w:rsidR="00085C2B" w:rsidRPr="002E3250" w:rsidRDefault="00085C2B" w:rsidP="00AB162F">
            <w:pPr>
              <w:jc w:val="center"/>
              <w:rPr>
                <w:sz w:val="23"/>
                <w:szCs w:val="23"/>
                <w:lang w:eastAsia="en-US"/>
              </w:rPr>
            </w:pPr>
            <w:r w:rsidRPr="002E3250">
              <w:rPr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533F5756" w14:textId="77777777" w:rsidR="00085C2B" w:rsidRPr="002E3250" w:rsidRDefault="00085C2B" w:rsidP="00AB162F">
            <w:pPr>
              <w:jc w:val="center"/>
              <w:rPr>
                <w:b/>
                <w:bCs/>
                <w:sz w:val="23"/>
                <w:szCs w:val="23"/>
              </w:rPr>
            </w:pPr>
            <w:r w:rsidRPr="002E3250">
              <w:rPr>
                <w:b/>
                <w:bCs/>
                <w:sz w:val="23"/>
                <w:szCs w:val="23"/>
              </w:rPr>
              <w:t>Наименование кандидата в члены Ассоциации</w:t>
            </w:r>
          </w:p>
        </w:tc>
        <w:tc>
          <w:tcPr>
            <w:tcW w:w="1984" w:type="dxa"/>
            <w:vAlign w:val="center"/>
          </w:tcPr>
          <w:p w14:paraId="40066AD0" w14:textId="77777777" w:rsidR="00085C2B" w:rsidRPr="002E3250" w:rsidRDefault="00085C2B" w:rsidP="00AB162F">
            <w:pPr>
              <w:jc w:val="center"/>
              <w:rPr>
                <w:b/>
                <w:bCs/>
                <w:sz w:val="23"/>
                <w:szCs w:val="23"/>
              </w:rPr>
            </w:pPr>
            <w:r w:rsidRPr="002E3250">
              <w:rPr>
                <w:b/>
                <w:bCs/>
                <w:sz w:val="23"/>
                <w:szCs w:val="23"/>
              </w:rPr>
              <w:t>ОГРН</w:t>
            </w:r>
          </w:p>
        </w:tc>
      </w:tr>
      <w:tr w:rsidR="00085C2B" w:rsidRPr="002E3250" w14:paraId="330E430F" w14:textId="77777777" w:rsidTr="00AB162F">
        <w:trPr>
          <w:trHeight w:val="276"/>
        </w:trPr>
        <w:tc>
          <w:tcPr>
            <w:tcW w:w="680" w:type="dxa"/>
            <w:shd w:val="clear" w:color="auto" w:fill="auto"/>
            <w:vAlign w:val="center"/>
          </w:tcPr>
          <w:p w14:paraId="1B459F08" w14:textId="5E22B461" w:rsidR="00085C2B" w:rsidRPr="002E3250" w:rsidRDefault="003E5000" w:rsidP="00AB162F">
            <w:pPr>
              <w:jc w:val="center"/>
              <w:rPr>
                <w:sz w:val="23"/>
                <w:szCs w:val="23"/>
                <w:lang w:eastAsia="en-US"/>
              </w:rPr>
            </w:pPr>
            <w:r w:rsidRPr="002E3250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58F2AEB3" w14:textId="28EB2AD3" w:rsidR="00085C2B" w:rsidRPr="002E3250" w:rsidRDefault="00836010" w:rsidP="00836010">
            <w:pPr>
              <w:jc w:val="both"/>
              <w:rPr>
                <w:bCs/>
                <w:sz w:val="23"/>
                <w:szCs w:val="23"/>
              </w:rPr>
            </w:pPr>
            <w:r w:rsidRPr="002E3250">
              <w:rPr>
                <w:b/>
                <w:bCs/>
                <w:sz w:val="23"/>
                <w:szCs w:val="23"/>
              </w:rPr>
              <w:t xml:space="preserve">Общество с ограниченной ответственностью «СтройКонтроль» </w:t>
            </w:r>
          </w:p>
        </w:tc>
        <w:tc>
          <w:tcPr>
            <w:tcW w:w="1984" w:type="dxa"/>
            <w:vAlign w:val="center"/>
          </w:tcPr>
          <w:p w14:paraId="7124FD17" w14:textId="74B08D2D" w:rsidR="00085C2B" w:rsidRPr="002E3250" w:rsidRDefault="00836010" w:rsidP="0089717F">
            <w:pPr>
              <w:jc w:val="both"/>
              <w:rPr>
                <w:bCs/>
                <w:sz w:val="23"/>
                <w:szCs w:val="23"/>
              </w:rPr>
            </w:pPr>
            <w:r w:rsidRPr="002E3250">
              <w:rPr>
                <w:bCs/>
                <w:sz w:val="23"/>
                <w:szCs w:val="23"/>
              </w:rPr>
              <w:t>1166501050737</w:t>
            </w:r>
          </w:p>
        </w:tc>
      </w:tr>
      <w:tr w:rsidR="00836010" w:rsidRPr="002E3250" w14:paraId="3EB10233" w14:textId="77777777" w:rsidTr="00AB162F">
        <w:trPr>
          <w:trHeight w:val="276"/>
        </w:trPr>
        <w:tc>
          <w:tcPr>
            <w:tcW w:w="680" w:type="dxa"/>
            <w:shd w:val="clear" w:color="auto" w:fill="auto"/>
            <w:vAlign w:val="center"/>
          </w:tcPr>
          <w:p w14:paraId="60082C1F" w14:textId="27AE221D" w:rsidR="00836010" w:rsidRPr="002E3250" w:rsidRDefault="00836010" w:rsidP="00AB162F">
            <w:pPr>
              <w:jc w:val="center"/>
              <w:rPr>
                <w:sz w:val="23"/>
                <w:szCs w:val="23"/>
                <w:lang w:eastAsia="en-US"/>
              </w:rPr>
            </w:pPr>
            <w:r w:rsidRPr="002E3250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349180A5" w14:textId="241A18F6" w:rsidR="00836010" w:rsidRPr="002E3250" w:rsidRDefault="00836010" w:rsidP="00AB162F">
            <w:pPr>
              <w:jc w:val="both"/>
              <w:rPr>
                <w:bCs/>
                <w:sz w:val="23"/>
                <w:szCs w:val="23"/>
              </w:rPr>
            </w:pPr>
            <w:r w:rsidRPr="002E3250">
              <w:rPr>
                <w:b/>
                <w:bCs/>
                <w:sz w:val="23"/>
                <w:szCs w:val="23"/>
              </w:rPr>
              <w:t>Общество с ограниченной ответственностью «Ажур»</w:t>
            </w:r>
          </w:p>
        </w:tc>
        <w:tc>
          <w:tcPr>
            <w:tcW w:w="1984" w:type="dxa"/>
            <w:vAlign w:val="center"/>
          </w:tcPr>
          <w:p w14:paraId="4D011C8C" w14:textId="65EB6282" w:rsidR="00836010" w:rsidRPr="002E3250" w:rsidRDefault="00836010" w:rsidP="0089717F">
            <w:pPr>
              <w:jc w:val="both"/>
              <w:rPr>
                <w:bCs/>
                <w:sz w:val="23"/>
                <w:szCs w:val="23"/>
              </w:rPr>
            </w:pPr>
            <w:r w:rsidRPr="002E3250">
              <w:rPr>
                <w:bCs/>
                <w:sz w:val="23"/>
                <w:szCs w:val="23"/>
              </w:rPr>
              <w:t>1046504100477</w:t>
            </w:r>
          </w:p>
        </w:tc>
      </w:tr>
    </w:tbl>
    <w:p w14:paraId="7125B2F3" w14:textId="77777777" w:rsidR="003E5000" w:rsidRPr="002E3250" w:rsidRDefault="003E5000" w:rsidP="003E5000">
      <w:pPr>
        <w:jc w:val="both"/>
        <w:rPr>
          <w:sz w:val="23"/>
          <w:szCs w:val="23"/>
          <w:lang w:eastAsia="en-US"/>
        </w:rPr>
      </w:pPr>
    </w:p>
    <w:p w14:paraId="5115B4AD" w14:textId="527B09AF" w:rsidR="003E5000" w:rsidRPr="002E3250" w:rsidRDefault="003E5000" w:rsidP="00B54D1A">
      <w:pPr>
        <w:ind w:firstLine="709"/>
        <w:jc w:val="both"/>
        <w:rPr>
          <w:sz w:val="23"/>
          <w:szCs w:val="23"/>
          <w:lang w:eastAsia="en-US"/>
        </w:rPr>
      </w:pPr>
      <w:r w:rsidRPr="002E3250">
        <w:rPr>
          <w:sz w:val="23"/>
          <w:szCs w:val="23"/>
          <w:lang w:eastAsia="en-US"/>
        </w:rPr>
        <w:t>Члены Правления, р</w:t>
      </w:r>
      <w:r w:rsidR="00085C2B" w:rsidRPr="002E3250">
        <w:rPr>
          <w:sz w:val="23"/>
          <w:szCs w:val="23"/>
          <w:lang w:eastAsia="en-US"/>
        </w:rPr>
        <w:t>уководствуясь п.</w:t>
      </w:r>
      <w:r w:rsidR="0089717F" w:rsidRPr="002E3250">
        <w:rPr>
          <w:sz w:val="23"/>
          <w:szCs w:val="23"/>
          <w:lang w:eastAsia="en-US"/>
        </w:rPr>
        <w:t xml:space="preserve"> </w:t>
      </w:r>
      <w:r w:rsidR="00085C2B" w:rsidRPr="002E3250">
        <w:rPr>
          <w:sz w:val="23"/>
          <w:szCs w:val="23"/>
          <w:lang w:eastAsia="en-US"/>
        </w:rPr>
        <w:t xml:space="preserve">6.10 </w:t>
      </w:r>
      <w:r w:rsidR="00085C2B" w:rsidRPr="002E3250">
        <w:rPr>
          <w:sz w:val="23"/>
          <w:szCs w:val="23"/>
        </w:rPr>
        <w:t>«Положения о членстве в Ассоциации «Сахалинстрой» и требованиям к ее членам. Порядок расчета размера и уплаты вступительного взноса, членских и иных взносов» (П-01), рассмотрев</w:t>
      </w:r>
      <w:r w:rsidR="00085C2B" w:rsidRPr="002E3250">
        <w:rPr>
          <w:sz w:val="23"/>
          <w:szCs w:val="23"/>
          <w:lang w:eastAsia="en-US"/>
        </w:rPr>
        <w:t>:</w:t>
      </w:r>
    </w:p>
    <w:p w14:paraId="54E135FC" w14:textId="43EC69E9" w:rsidR="00B54D1A" w:rsidRPr="002E3250" w:rsidRDefault="00836010" w:rsidP="00CF768B">
      <w:pPr>
        <w:pStyle w:val="aa"/>
        <w:numPr>
          <w:ilvl w:val="0"/>
          <w:numId w:val="8"/>
        </w:numPr>
        <w:spacing w:after="120"/>
        <w:ind w:left="714" w:hanging="357"/>
        <w:rPr>
          <w:rFonts w:ascii="Times New Roman" w:hAnsi="Times New Roman"/>
          <w:sz w:val="23"/>
          <w:szCs w:val="23"/>
          <w:lang w:eastAsia="en-US"/>
        </w:rPr>
      </w:pPr>
      <w:r w:rsidRPr="002E3250">
        <w:rPr>
          <w:rFonts w:ascii="Times New Roman" w:hAnsi="Times New Roman"/>
          <w:sz w:val="23"/>
          <w:szCs w:val="23"/>
          <w:lang w:eastAsia="en-US"/>
        </w:rPr>
        <w:t>З</w:t>
      </w:r>
      <w:r w:rsidR="00B54D1A" w:rsidRPr="002E3250">
        <w:rPr>
          <w:rFonts w:ascii="Times New Roman" w:hAnsi="Times New Roman"/>
          <w:sz w:val="23"/>
          <w:szCs w:val="23"/>
          <w:lang w:eastAsia="en-US"/>
        </w:rPr>
        <w:t>аявлени</w:t>
      </w:r>
      <w:r w:rsidRPr="002E3250">
        <w:rPr>
          <w:rFonts w:ascii="Times New Roman" w:hAnsi="Times New Roman"/>
          <w:sz w:val="23"/>
          <w:szCs w:val="23"/>
          <w:lang w:eastAsia="en-US"/>
        </w:rPr>
        <w:t>я членов Ассоциации</w:t>
      </w:r>
      <w:r w:rsidR="00B54D1A" w:rsidRPr="002E3250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Pr="002E3250">
        <w:rPr>
          <w:rFonts w:ascii="Times New Roman" w:hAnsi="Times New Roman"/>
          <w:sz w:val="23"/>
          <w:szCs w:val="23"/>
          <w:lang w:eastAsia="en-US"/>
        </w:rPr>
        <w:t>о</w:t>
      </w:r>
      <w:r w:rsidR="00B54D1A" w:rsidRPr="002E3250">
        <w:rPr>
          <w:rFonts w:ascii="Times New Roman" w:hAnsi="Times New Roman"/>
          <w:sz w:val="23"/>
          <w:szCs w:val="23"/>
          <w:lang w:eastAsia="en-US"/>
        </w:rPr>
        <w:t xml:space="preserve"> внесени</w:t>
      </w:r>
      <w:r w:rsidRPr="002E3250">
        <w:rPr>
          <w:rFonts w:ascii="Times New Roman" w:hAnsi="Times New Roman"/>
          <w:sz w:val="23"/>
          <w:szCs w:val="23"/>
          <w:lang w:eastAsia="en-US"/>
        </w:rPr>
        <w:t>и</w:t>
      </w:r>
      <w:r w:rsidR="00B54D1A" w:rsidRPr="002E3250">
        <w:rPr>
          <w:rFonts w:ascii="Times New Roman" w:hAnsi="Times New Roman"/>
          <w:sz w:val="23"/>
          <w:szCs w:val="23"/>
          <w:lang w:eastAsia="en-US"/>
        </w:rPr>
        <w:t xml:space="preserve"> изменений в реестр членов Ассоциаци</w:t>
      </w:r>
      <w:r w:rsidR="00C9372C" w:rsidRPr="002E3250">
        <w:rPr>
          <w:rFonts w:ascii="Times New Roman" w:hAnsi="Times New Roman"/>
          <w:sz w:val="23"/>
          <w:szCs w:val="23"/>
          <w:lang w:eastAsia="en-US"/>
        </w:rPr>
        <w:t>и</w:t>
      </w:r>
      <w:r w:rsidRPr="002E3250">
        <w:rPr>
          <w:rFonts w:ascii="Times New Roman" w:hAnsi="Times New Roman"/>
          <w:sz w:val="23"/>
          <w:szCs w:val="23"/>
          <w:lang w:eastAsia="en-US"/>
        </w:rPr>
        <w:t>;</w:t>
      </w:r>
    </w:p>
    <w:p w14:paraId="043941DB" w14:textId="777FBB13" w:rsidR="00B54D1A" w:rsidRPr="002E3250" w:rsidRDefault="006A6B3A" w:rsidP="00CF768B">
      <w:pPr>
        <w:pStyle w:val="aa"/>
        <w:numPr>
          <w:ilvl w:val="0"/>
          <w:numId w:val="8"/>
        </w:numPr>
        <w:spacing w:after="120"/>
        <w:ind w:left="714" w:hanging="357"/>
        <w:rPr>
          <w:rFonts w:ascii="Times New Roman" w:hAnsi="Times New Roman"/>
          <w:sz w:val="23"/>
          <w:szCs w:val="23"/>
          <w:lang w:eastAsia="en-US"/>
        </w:rPr>
      </w:pPr>
      <w:r w:rsidRPr="002E3250">
        <w:rPr>
          <w:rFonts w:ascii="Times New Roman" w:hAnsi="Times New Roman"/>
          <w:sz w:val="23"/>
          <w:szCs w:val="23"/>
          <w:lang w:eastAsia="en-US"/>
        </w:rPr>
        <w:lastRenderedPageBreak/>
        <w:t xml:space="preserve">представленную информацию в </w:t>
      </w:r>
      <w:r w:rsidR="00B54D1A" w:rsidRPr="002E3250">
        <w:rPr>
          <w:rFonts w:ascii="Times New Roman" w:hAnsi="Times New Roman"/>
          <w:sz w:val="23"/>
          <w:szCs w:val="23"/>
          <w:lang w:eastAsia="en-US"/>
        </w:rPr>
        <w:t>акт</w:t>
      </w:r>
      <w:r w:rsidR="00836010" w:rsidRPr="002E3250">
        <w:rPr>
          <w:rFonts w:ascii="Times New Roman" w:hAnsi="Times New Roman"/>
          <w:sz w:val="23"/>
          <w:szCs w:val="23"/>
          <w:lang w:eastAsia="en-US"/>
        </w:rPr>
        <w:t>ах</w:t>
      </w:r>
      <w:r w:rsidR="00B54D1A" w:rsidRPr="002E3250">
        <w:rPr>
          <w:rFonts w:ascii="Times New Roman" w:hAnsi="Times New Roman"/>
          <w:sz w:val="23"/>
          <w:szCs w:val="23"/>
          <w:lang w:eastAsia="en-US"/>
        </w:rPr>
        <w:t xml:space="preserve"> внепланов</w:t>
      </w:r>
      <w:r w:rsidR="00836010" w:rsidRPr="002E3250">
        <w:rPr>
          <w:rFonts w:ascii="Times New Roman" w:hAnsi="Times New Roman"/>
          <w:sz w:val="23"/>
          <w:szCs w:val="23"/>
          <w:lang w:eastAsia="en-US"/>
        </w:rPr>
        <w:t>ых проверок № 600-200 от 26.06.2020, № 504-20 от 15.05.2020 и служебной записк</w:t>
      </w:r>
      <w:r w:rsidR="005C0481" w:rsidRPr="002E3250">
        <w:rPr>
          <w:rFonts w:ascii="Times New Roman" w:hAnsi="Times New Roman"/>
          <w:sz w:val="23"/>
          <w:szCs w:val="23"/>
          <w:lang w:eastAsia="en-US"/>
        </w:rPr>
        <w:t>ах</w:t>
      </w:r>
      <w:r w:rsidR="00836010" w:rsidRPr="002E3250">
        <w:rPr>
          <w:rFonts w:ascii="Times New Roman" w:hAnsi="Times New Roman"/>
          <w:sz w:val="23"/>
          <w:szCs w:val="23"/>
          <w:lang w:eastAsia="en-US"/>
        </w:rPr>
        <w:t xml:space="preserve"> от</w:t>
      </w:r>
      <w:r w:rsidR="005C0481" w:rsidRPr="002E3250">
        <w:rPr>
          <w:rFonts w:ascii="Times New Roman" w:hAnsi="Times New Roman"/>
          <w:sz w:val="23"/>
          <w:szCs w:val="23"/>
          <w:lang w:eastAsia="en-US"/>
        </w:rPr>
        <w:t xml:space="preserve"> 23.03.2020 и</w:t>
      </w:r>
      <w:r w:rsidR="00836010" w:rsidRPr="002E3250">
        <w:rPr>
          <w:rFonts w:ascii="Times New Roman" w:hAnsi="Times New Roman"/>
          <w:sz w:val="23"/>
          <w:szCs w:val="23"/>
          <w:lang w:eastAsia="en-US"/>
        </w:rPr>
        <w:t xml:space="preserve"> 17.06.2020.</w:t>
      </w:r>
    </w:p>
    <w:p w14:paraId="23A02BB4" w14:textId="64651AED" w:rsidR="00B54D1A" w:rsidRPr="002E3250" w:rsidRDefault="00B54D1A" w:rsidP="00CF768B">
      <w:pPr>
        <w:pStyle w:val="aa"/>
        <w:numPr>
          <w:ilvl w:val="0"/>
          <w:numId w:val="8"/>
        </w:numPr>
        <w:spacing w:after="120"/>
        <w:ind w:left="714" w:hanging="357"/>
        <w:rPr>
          <w:rFonts w:ascii="Times New Roman" w:hAnsi="Times New Roman"/>
          <w:sz w:val="23"/>
          <w:szCs w:val="23"/>
          <w:lang w:eastAsia="en-US"/>
        </w:rPr>
      </w:pPr>
      <w:r w:rsidRPr="002E3250">
        <w:rPr>
          <w:rFonts w:ascii="Times New Roman" w:hAnsi="Times New Roman"/>
          <w:sz w:val="23"/>
          <w:szCs w:val="23"/>
          <w:lang w:eastAsia="en-US"/>
        </w:rPr>
        <w:t>рекомендации Контрольного комитета (протокол № 1</w:t>
      </w:r>
      <w:r w:rsidR="00836010" w:rsidRPr="002E3250">
        <w:rPr>
          <w:rFonts w:ascii="Times New Roman" w:hAnsi="Times New Roman"/>
          <w:sz w:val="23"/>
          <w:szCs w:val="23"/>
          <w:lang w:eastAsia="en-US"/>
        </w:rPr>
        <w:t>8</w:t>
      </w:r>
      <w:r w:rsidRPr="002E3250">
        <w:rPr>
          <w:rFonts w:ascii="Times New Roman" w:hAnsi="Times New Roman"/>
          <w:sz w:val="23"/>
          <w:szCs w:val="23"/>
          <w:lang w:eastAsia="en-US"/>
        </w:rPr>
        <w:t xml:space="preserve"> от </w:t>
      </w:r>
      <w:r w:rsidR="00836010" w:rsidRPr="002E3250">
        <w:rPr>
          <w:rFonts w:ascii="Times New Roman" w:hAnsi="Times New Roman"/>
          <w:sz w:val="23"/>
          <w:szCs w:val="23"/>
          <w:lang w:eastAsia="en-US"/>
        </w:rPr>
        <w:t>30</w:t>
      </w:r>
      <w:r w:rsidRPr="002E3250">
        <w:rPr>
          <w:rFonts w:ascii="Times New Roman" w:hAnsi="Times New Roman"/>
          <w:sz w:val="23"/>
          <w:szCs w:val="23"/>
          <w:lang w:eastAsia="en-US"/>
        </w:rPr>
        <w:t>.06.2020)</w:t>
      </w:r>
    </w:p>
    <w:p w14:paraId="69607B98" w14:textId="037FF857" w:rsidR="003E5000" w:rsidRPr="002E3250" w:rsidRDefault="00957B5E" w:rsidP="003E5000">
      <w:pPr>
        <w:rPr>
          <w:b/>
          <w:sz w:val="23"/>
          <w:szCs w:val="23"/>
        </w:rPr>
      </w:pPr>
      <w:r w:rsidRPr="002E3250">
        <w:rPr>
          <w:b/>
          <w:sz w:val="23"/>
          <w:szCs w:val="23"/>
        </w:rPr>
        <w:t xml:space="preserve">вынесли </w:t>
      </w:r>
      <w:r w:rsidR="003E5000" w:rsidRPr="002E3250">
        <w:rPr>
          <w:b/>
          <w:sz w:val="23"/>
          <w:szCs w:val="23"/>
        </w:rPr>
        <w:t>РЕШ</w:t>
      </w:r>
      <w:r w:rsidRPr="002E3250">
        <w:rPr>
          <w:b/>
          <w:sz w:val="23"/>
          <w:szCs w:val="23"/>
        </w:rPr>
        <w:t>ЕНИЕ</w:t>
      </w:r>
      <w:r w:rsidR="003E5000" w:rsidRPr="002E3250">
        <w:rPr>
          <w:b/>
          <w:sz w:val="23"/>
          <w:szCs w:val="23"/>
        </w:rPr>
        <w:t>:</w:t>
      </w:r>
    </w:p>
    <w:tbl>
      <w:tblPr>
        <w:tblStyle w:val="ab"/>
        <w:tblW w:w="0" w:type="auto"/>
        <w:tblInd w:w="-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E5000" w:rsidRPr="002E3250" w14:paraId="317384ED" w14:textId="77777777" w:rsidTr="00AC0A79">
        <w:tc>
          <w:tcPr>
            <w:tcW w:w="9627" w:type="dxa"/>
          </w:tcPr>
          <w:p w14:paraId="54F67A1F" w14:textId="01E5A531" w:rsidR="003E5000" w:rsidRPr="002E3250" w:rsidRDefault="003E5000" w:rsidP="00957B5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E3250">
              <w:rPr>
                <w:rFonts w:ascii="Times New Roman" w:hAnsi="Times New Roman"/>
                <w:sz w:val="23"/>
                <w:szCs w:val="23"/>
              </w:rPr>
              <w:t xml:space="preserve">В отношении: 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>Общество с ограниченной ответственностью «</w:t>
            </w:r>
            <w:r w:rsidR="00836010"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>СтройКонтроль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» </w:t>
            </w:r>
            <w:r w:rsidRPr="002E3250">
              <w:rPr>
                <w:rFonts w:ascii="Times New Roman" w:hAnsi="Times New Roman"/>
                <w:bCs/>
                <w:sz w:val="23"/>
                <w:szCs w:val="23"/>
              </w:rPr>
              <w:t xml:space="preserve">(ОГРН </w:t>
            </w:r>
            <w:r w:rsidR="00836010" w:rsidRPr="002E3250">
              <w:rPr>
                <w:rFonts w:ascii="Times New Roman" w:hAnsi="Times New Roman"/>
                <w:bCs/>
                <w:sz w:val="23"/>
                <w:szCs w:val="23"/>
              </w:rPr>
              <w:t>1166501050737</w:t>
            </w:r>
            <w:r w:rsidRPr="002E3250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  <w:p w14:paraId="0EB7D826" w14:textId="17225AF4" w:rsidR="003E5000" w:rsidRPr="002E3250" w:rsidRDefault="00AC0A79" w:rsidP="00914DD2">
            <w:pPr>
              <w:pStyle w:val="aa"/>
              <w:numPr>
                <w:ilvl w:val="1"/>
                <w:numId w:val="4"/>
              </w:numPr>
              <w:spacing w:before="0" w:after="120"/>
              <w:ind w:left="462" w:hanging="46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>У</w:t>
            </w:r>
            <w:r w:rsidR="003E5000"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>довлетворить заявление</w:t>
            </w:r>
            <w:r w:rsidR="003E5000" w:rsidRPr="002E3250">
              <w:rPr>
                <w:rFonts w:ascii="Times New Roman" w:hAnsi="Times New Roman"/>
                <w:sz w:val="23"/>
                <w:szCs w:val="23"/>
              </w:rPr>
              <w:t xml:space="preserve"> члена Ассоциации о внесении изменений в реестр членов Ассоциации.</w:t>
            </w:r>
            <w:r w:rsidR="003E5000"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14:paraId="11A10538" w14:textId="58659DBA" w:rsidR="00C9372C" w:rsidRPr="002E3250" w:rsidRDefault="00C9372C" w:rsidP="00914DD2">
            <w:pPr>
              <w:pStyle w:val="aa"/>
              <w:numPr>
                <w:ilvl w:val="1"/>
                <w:numId w:val="4"/>
              </w:numPr>
              <w:spacing w:before="0" w:after="120"/>
              <w:ind w:left="462" w:hanging="462"/>
              <w:rPr>
                <w:rFonts w:ascii="Times New Roman" w:hAnsi="Times New Roman"/>
                <w:sz w:val="23"/>
                <w:szCs w:val="23"/>
              </w:rPr>
            </w:pPr>
            <w:r w:rsidRPr="002E3250">
              <w:rPr>
                <w:rFonts w:ascii="Times New Roman" w:hAnsi="Times New Roman"/>
                <w:sz w:val="23"/>
                <w:szCs w:val="23"/>
              </w:rPr>
              <w:t xml:space="preserve">Предоставить право осуществлять строительство, реконструкцию, капитальный ремонт, снос объектов капитального строительства 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>на особо опасных, технически сложных и уникальных объектах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 xml:space="preserve"> (кроме объектов использования атомной энергии) по договору строительного подряда, стоимость которого не превышает </w:t>
            </w:r>
            <w:r w:rsidR="00914DD2" w:rsidRPr="002E3250">
              <w:rPr>
                <w:rFonts w:ascii="Times New Roman" w:hAnsi="Times New Roman"/>
                <w:sz w:val="23"/>
                <w:szCs w:val="23"/>
              </w:rPr>
              <w:t>6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>0 000 000 рублей (</w:t>
            </w:r>
            <w:r w:rsidR="00914DD2" w:rsidRPr="002E3250">
              <w:rPr>
                <w:rFonts w:ascii="Times New Roman" w:hAnsi="Times New Roman"/>
                <w:sz w:val="23"/>
                <w:szCs w:val="23"/>
              </w:rPr>
              <w:t>1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>-й уровень ответственности).</w:t>
            </w:r>
          </w:p>
          <w:p w14:paraId="6951EE83" w14:textId="449DA183" w:rsidR="00C9372C" w:rsidRPr="002E3250" w:rsidRDefault="00C9372C" w:rsidP="00914DD2">
            <w:pPr>
              <w:pStyle w:val="aa"/>
              <w:numPr>
                <w:ilvl w:val="1"/>
                <w:numId w:val="4"/>
              </w:numPr>
              <w:spacing w:before="0" w:after="120"/>
              <w:ind w:left="462" w:hanging="462"/>
              <w:rPr>
                <w:rFonts w:ascii="Times New Roman" w:hAnsi="Times New Roman"/>
                <w:sz w:val="23"/>
                <w:szCs w:val="23"/>
              </w:rPr>
            </w:pPr>
            <w:r w:rsidRPr="002E3250">
              <w:rPr>
                <w:rFonts w:ascii="Times New Roman" w:hAnsi="Times New Roman"/>
                <w:sz w:val="23"/>
                <w:szCs w:val="23"/>
              </w:rPr>
              <w:t xml:space="preserve">Предоставить право осуществлять строительство, реконструкцию, капитальный ремонт, снос объектов капитального строительства 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 особо опасных, технически сложных и уникальных объектах 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>(кроме объектов использования атомной энергии) по договорам строительного подряда, заключаемым с использованием конкурентных способов заключения договоров, совокупный размер которых не превышает</w:t>
            </w:r>
            <w:r w:rsidR="00914DD2" w:rsidRPr="002E3250">
              <w:rPr>
                <w:rFonts w:ascii="Times New Roman" w:hAnsi="Times New Roman"/>
                <w:sz w:val="23"/>
                <w:szCs w:val="23"/>
              </w:rPr>
              <w:t xml:space="preserve"> 60 000 000 рублей (1-й уровень ответственности).</w:t>
            </w:r>
          </w:p>
          <w:p w14:paraId="74AB0BEF" w14:textId="4EC5088B" w:rsidR="00914DD2" w:rsidRPr="002E3250" w:rsidRDefault="00914DD2" w:rsidP="00914DD2">
            <w:pPr>
              <w:pStyle w:val="aa"/>
              <w:numPr>
                <w:ilvl w:val="1"/>
                <w:numId w:val="4"/>
              </w:numPr>
              <w:spacing w:after="120"/>
              <w:ind w:left="462" w:hanging="462"/>
              <w:outlineLvl w:val="9"/>
              <w:rPr>
                <w:rFonts w:ascii="Times New Roman" w:hAnsi="Times New Roman"/>
                <w:sz w:val="23"/>
                <w:szCs w:val="23"/>
              </w:rPr>
            </w:pPr>
            <w:r w:rsidRPr="002E3250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Настоящее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решение вступает в силу после оплаты взноса 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 xml:space="preserve">в компенсационный фонд обеспечения договорных обязательств (ОДО) </w:t>
            </w:r>
            <w:r w:rsidRPr="002E3250">
              <w:rPr>
                <w:rFonts w:ascii="Times New Roman" w:hAnsi="Times New Roman"/>
                <w:sz w:val="23"/>
                <w:szCs w:val="23"/>
                <w:lang w:eastAsia="en-US"/>
              </w:rPr>
              <w:t>Ассоциации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 xml:space="preserve"> в сумме</w:t>
            </w:r>
            <w:r w:rsidRPr="002E325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установленной Положением о компенсационном фонде обеспечения договорных обязательств (П-02.2) для заявленного уровня 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>ответственности.</w:t>
            </w:r>
          </w:p>
          <w:p w14:paraId="4A503348" w14:textId="41759DCA" w:rsidR="003E5000" w:rsidRPr="002E3250" w:rsidRDefault="003E5000" w:rsidP="00AB162F">
            <w:pPr>
              <w:widowControl w:val="0"/>
              <w:jc w:val="both"/>
              <w:rPr>
                <w:sz w:val="23"/>
                <w:szCs w:val="23"/>
              </w:rPr>
            </w:pPr>
            <w:r w:rsidRPr="002E3250">
              <w:rPr>
                <w:b/>
                <w:sz w:val="23"/>
                <w:szCs w:val="23"/>
              </w:rPr>
              <w:t xml:space="preserve">ГОЛОСОВАЛИ: </w:t>
            </w:r>
            <w:r w:rsidRPr="002E3250">
              <w:rPr>
                <w:sz w:val="23"/>
                <w:szCs w:val="23"/>
              </w:rPr>
              <w:t xml:space="preserve">«ЗА» - </w:t>
            </w:r>
            <w:r w:rsidR="002E3250">
              <w:rPr>
                <w:sz w:val="23"/>
                <w:szCs w:val="23"/>
              </w:rPr>
              <w:t>11</w:t>
            </w:r>
            <w:r w:rsidRPr="002E3250">
              <w:rPr>
                <w:sz w:val="23"/>
                <w:szCs w:val="23"/>
              </w:rPr>
              <w:t xml:space="preserve"> (100%), «ПРОТИВ» - 0(0,0%), «ВОЗДЕРЖАЛСЯ» – 0(0%). </w:t>
            </w:r>
          </w:p>
          <w:p w14:paraId="11061580" w14:textId="29AE4F9C" w:rsidR="003E5000" w:rsidRPr="002E3250" w:rsidRDefault="003E5000" w:rsidP="00AC0A79">
            <w:pPr>
              <w:widowControl w:val="0"/>
              <w:spacing w:after="120"/>
              <w:jc w:val="both"/>
              <w:rPr>
                <w:sz w:val="23"/>
                <w:szCs w:val="23"/>
              </w:rPr>
            </w:pPr>
            <w:r w:rsidRPr="002E3250">
              <w:rPr>
                <w:sz w:val="23"/>
                <w:szCs w:val="23"/>
              </w:rPr>
              <w:t>Решение принято единогласно.</w:t>
            </w:r>
          </w:p>
        </w:tc>
      </w:tr>
      <w:tr w:rsidR="00957B5E" w:rsidRPr="002E3250" w14:paraId="42F3DEE4" w14:textId="77777777" w:rsidTr="00AC0A79">
        <w:tc>
          <w:tcPr>
            <w:tcW w:w="9627" w:type="dxa"/>
          </w:tcPr>
          <w:p w14:paraId="30E26C0F" w14:textId="7C70FABE" w:rsidR="00957B5E" w:rsidRPr="002E3250" w:rsidRDefault="00957B5E" w:rsidP="00957B5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/>
                <w:sz w:val="23"/>
                <w:szCs w:val="23"/>
              </w:rPr>
            </w:pPr>
            <w:r w:rsidRPr="002E3250">
              <w:rPr>
                <w:rFonts w:ascii="Times New Roman" w:hAnsi="Times New Roman"/>
                <w:sz w:val="23"/>
                <w:szCs w:val="23"/>
              </w:rPr>
              <w:t xml:space="preserve">В отношении: 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Общество с ограниченной ответственностью «Ажур» </w:t>
            </w:r>
            <w:r w:rsidRPr="002E3250">
              <w:rPr>
                <w:rFonts w:ascii="Times New Roman" w:hAnsi="Times New Roman"/>
                <w:bCs/>
                <w:sz w:val="23"/>
                <w:szCs w:val="23"/>
              </w:rPr>
              <w:t>(ОГРН 1046504100477)</w:t>
            </w:r>
          </w:p>
          <w:p w14:paraId="795855A9" w14:textId="4B7040CC" w:rsidR="00957B5E" w:rsidRPr="002E3250" w:rsidRDefault="00957B5E" w:rsidP="00957B5E">
            <w:pPr>
              <w:pStyle w:val="aa"/>
              <w:numPr>
                <w:ilvl w:val="1"/>
                <w:numId w:val="4"/>
              </w:numPr>
              <w:spacing w:before="60" w:after="60"/>
              <w:ind w:left="462" w:hanging="46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>Удовлетворить заявление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 xml:space="preserve"> члена Ассоциации о внесении изменений в реестр членов Ассоциации.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14:paraId="4CDB28E8" w14:textId="77777777" w:rsidR="00957B5E" w:rsidRPr="002E3250" w:rsidRDefault="00957B5E" w:rsidP="00957B5E">
            <w:pPr>
              <w:pStyle w:val="aa"/>
              <w:numPr>
                <w:ilvl w:val="1"/>
                <w:numId w:val="4"/>
              </w:numPr>
              <w:spacing w:before="60" w:after="60"/>
              <w:ind w:left="462" w:hanging="462"/>
              <w:rPr>
                <w:rFonts w:ascii="Times New Roman" w:hAnsi="Times New Roman"/>
                <w:sz w:val="23"/>
                <w:szCs w:val="23"/>
              </w:rPr>
            </w:pPr>
            <w:r w:rsidRPr="002E3250">
              <w:rPr>
                <w:rFonts w:ascii="Times New Roman" w:hAnsi="Times New Roman"/>
                <w:sz w:val="23"/>
                <w:szCs w:val="23"/>
              </w:rPr>
              <w:t xml:space="preserve">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стоимость которого 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>не превышает 500 000 000 рублей (2-й уровень ответственности).</w:t>
            </w:r>
          </w:p>
          <w:p w14:paraId="0EBD3782" w14:textId="77777777" w:rsidR="00957B5E" w:rsidRPr="002E3250" w:rsidRDefault="00957B5E" w:rsidP="00957B5E">
            <w:pPr>
              <w:pStyle w:val="aa"/>
              <w:numPr>
                <w:ilvl w:val="1"/>
                <w:numId w:val="4"/>
              </w:numPr>
              <w:spacing w:after="120"/>
              <w:ind w:left="462" w:hanging="462"/>
              <w:outlineLvl w:val="9"/>
              <w:rPr>
                <w:rFonts w:ascii="Times New Roman" w:hAnsi="Times New Roman"/>
                <w:sz w:val="23"/>
                <w:szCs w:val="23"/>
              </w:rPr>
            </w:pPr>
            <w:r w:rsidRPr="002E3250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Настоящее</w:t>
            </w:r>
            <w:r w:rsidRPr="002E325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решение вступает в силу после оплаты дополнительного взноса 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 xml:space="preserve">в компенсационный фонд возмещения вреда (ВВ) </w:t>
            </w:r>
            <w:r w:rsidRPr="002E3250">
              <w:rPr>
                <w:rFonts w:ascii="Times New Roman" w:hAnsi="Times New Roman"/>
                <w:sz w:val="23"/>
                <w:szCs w:val="23"/>
                <w:lang w:eastAsia="en-US"/>
              </w:rPr>
              <w:t>Ассоциации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 xml:space="preserve"> в сумме</w:t>
            </w:r>
            <w:r w:rsidRPr="002E325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установленной Положением о компенсационном фонде возмещения вреда (П-02.1) для заявленного уровня </w:t>
            </w:r>
            <w:r w:rsidRPr="002E3250">
              <w:rPr>
                <w:rFonts w:ascii="Times New Roman" w:hAnsi="Times New Roman"/>
                <w:sz w:val="23"/>
                <w:szCs w:val="23"/>
              </w:rPr>
              <w:t>ответственности</w:t>
            </w:r>
            <w:bookmarkStart w:id="0" w:name="_Hlk30776281"/>
            <w:r w:rsidRPr="002E3250">
              <w:rPr>
                <w:rFonts w:ascii="Times New Roman" w:hAnsi="Times New Roman"/>
                <w:sz w:val="23"/>
                <w:szCs w:val="23"/>
              </w:rPr>
              <w:t>.</w:t>
            </w:r>
          </w:p>
          <w:bookmarkEnd w:id="0"/>
          <w:p w14:paraId="0C0726EF" w14:textId="15E2E772" w:rsidR="00957B5E" w:rsidRPr="002E3250" w:rsidRDefault="00957B5E" w:rsidP="00957B5E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 w:rsidRPr="002E3250">
              <w:rPr>
                <w:b/>
                <w:sz w:val="23"/>
                <w:szCs w:val="23"/>
              </w:rPr>
              <w:t xml:space="preserve">ГОЛОСОВАЛИ: </w:t>
            </w:r>
            <w:r w:rsidRPr="002E3250">
              <w:rPr>
                <w:sz w:val="23"/>
                <w:szCs w:val="23"/>
              </w:rPr>
              <w:t xml:space="preserve">«ЗА» - </w:t>
            </w:r>
            <w:r w:rsidR="002E3250">
              <w:rPr>
                <w:sz w:val="23"/>
                <w:szCs w:val="23"/>
              </w:rPr>
              <w:t>11</w:t>
            </w:r>
            <w:r w:rsidRPr="002E3250">
              <w:rPr>
                <w:sz w:val="23"/>
                <w:szCs w:val="23"/>
              </w:rPr>
              <w:t xml:space="preserve"> (100%), «ПРОТИВ» - 0(0,0%), «ВОЗДЕРЖАЛСЯ» – 0(0%).</w:t>
            </w:r>
          </w:p>
          <w:p w14:paraId="4528A2A1" w14:textId="096D54DA" w:rsidR="00957B5E" w:rsidRPr="002E3250" w:rsidRDefault="00957B5E" w:rsidP="00957B5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2E3250">
              <w:rPr>
                <w:sz w:val="23"/>
                <w:szCs w:val="23"/>
              </w:rPr>
              <w:t>Решение принято единогласно.</w:t>
            </w:r>
          </w:p>
        </w:tc>
      </w:tr>
    </w:tbl>
    <w:p w14:paraId="36B63FFF" w14:textId="77777777" w:rsidR="005C3D65" w:rsidRPr="002E3250" w:rsidRDefault="005C3D65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</w:p>
    <w:p w14:paraId="30E10250" w14:textId="6EB44E62" w:rsidR="00344D9B" w:rsidRPr="002E3250" w:rsidRDefault="00344D9B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  <w:r w:rsidRPr="002E3250">
        <w:rPr>
          <w:color w:val="auto"/>
          <w:sz w:val="23"/>
          <w:szCs w:val="23"/>
        </w:rPr>
        <w:t>Приложения:</w:t>
      </w:r>
    </w:p>
    <w:p w14:paraId="6A703B9D" w14:textId="77777777" w:rsidR="00344D9B" w:rsidRPr="002E3250" w:rsidRDefault="00344D9B" w:rsidP="00CF768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2E3250">
        <w:rPr>
          <w:spacing w:val="-6"/>
          <w:sz w:val="23"/>
          <w:szCs w:val="23"/>
        </w:rPr>
        <w:t>Протокол счетной комиссии.</w:t>
      </w:r>
    </w:p>
    <w:p w14:paraId="6EABD916" w14:textId="69166417" w:rsidR="00344D9B" w:rsidRPr="002E3250" w:rsidRDefault="00344D9B" w:rsidP="00CF768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2E3250">
        <w:rPr>
          <w:sz w:val="23"/>
          <w:szCs w:val="23"/>
        </w:rPr>
        <w:t xml:space="preserve">Бюллетени для голосования в количестве </w:t>
      </w:r>
      <w:r w:rsidR="002E3250" w:rsidRPr="002E3250">
        <w:rPr>
          <w:sz w:val="23"/>
          <w:szCs w:val="23"/>
        </w:rPr>
        <w:t xml:space="preserve">11 </w:t>
      </w:r>
      <w:r w:rsidRPr="002E3250">
        <w:rPr>
          <w:sz w:val="23"/>
          <w:szCs w:val="23"/>
        </w:rPr>
        <w:t>штук.</w:t>
      </w:r>
    </w:p>
    <w:p w14:paraId="74B26159" w14:textId="77777777" w:rsidR="00344D9B" w:rsidRPr="002E3250" w:rsidRDefault="00344D9B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</w:p>
    <w:p w14:paraId="0A811EC8" w14:textId="77777777" w:rsidR="00344D9B" w:rsidRPr="002E3250" w:rsidRDefault="00344D9B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</w:p>
    <w:p w14:paraId="12C90AF4" w14:textId="7A4D81FF" w:rsidR="00505454" w:rsidRPr="002E3250" w:rsidRDefault="00505454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  <w:r w:rsidRPr="002E3250">
        <w:rPr>
          <w:color w:val="auto"/>
          <w:sz w:val="23"/>
          <w:szCs w:val="23"/>
        </w:rPr>
        <w:t>Председатель</w:t>
      </w:r>
      <w:r w:rsidR="00BD3DBE" w:rsidRPr="002E3250">
        <w:rPr>
          <w:color w:val="auto"/>
          <w:sz w:val="23"/>
          <w:szCs w:val="23"/>
        </w:rPr>
        <w:t xml:space="preserve"> </w:t>
      </w:r>
      <w:r w:rsidR="001536C5" w:rsidRPr="002E3250">
        <w:rPr>
          <w:color w:val="auto"/>
          <w:sz w:val="23"/>
          <w:szCs w:val="23"/>
        </w:rPr>
        <w:t>зас</w:t>
      </w:r>
      <w:r w:rsidR="00696841" w:rsidRPr="002E3250">
        <w:rPr>
          <w:color w:val="auto"/>
          <w:sz w:val="23"/>
          <w:szCs w:val="23"/>
        </w:rPr>
        <w:t>едани</w:t>
      </w:r>
      <w:r w:rsidR="00BD17F8" w:rsidRPr="002E3250">
        <w:rPr>
          <w:color w:val="auto"/>
          <w:sz w:val="23"/>
          <w:szCs w:val="23"/>
        </w:rPr>
        <w:t>я/</w:t>
      </w:r>
      <w:r w:rsidR="00BC7236" w:rsidRPr="002E3250">
        <w:rPr>
          <w:color w:val="auto"/>
          <w:sz w:val="23"/>
          <w:szCs w:val="23"/>
        </w:rPr>
        <w:t>В.Д. Малюк</w:t>
      </w:r>
    </w:p>
    <w:p w14:paraId="45B5F015" w14:textId="3CD5B0AB" w:rsidR="00441882" w:rsidRDefault="00441882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</w:p>
    <w:p w14:paraId="6CE7690F" w14:textId="77777777" w:rsidR="002E3250" w:rsidRPr="002E3250" w:rsidRDefault="002E3250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</w:p>
    <w:p w14:paraId="6FC82D5E" w14:textId="77777777" w:rsidR="00ED0EBE" w:rsidRPr="002E3250" w:rsidRDefault="001536C5" w:rsidP="00BB2054">
      <w:pPr>
        <w:pStyle w:val="a3"/>
        <w:spacing w:after="0" w:line="240" w:lineRule="auto"/>
        <w:contextualSpacing w:val="0"/>
        <w:rPr>
          <w:color w:val="auto"/>
          <w:sz w:val="23"/>
          <w:szCs w:val="23"/>
        </w:rPr>
      </w:pPr>
      <w:r w:rsidRPr="002E3250">
        <w:rPr>
          <w:color w:val="auto"/>
          <w:sz w:val="23"/>
          <w:szCs w:val="23"/>
        </w:rPr>
        <w:t>Секретарь заседания</w:t>
      </w:r>
      <w:r w:rsidR="00BD17F8" w:rsidRPr="002E3250">
        <w:rPr>
          <w:color w:val="auto"/>
          <w:sz w:val="23"/>
          <w:szCs w:val="23"/>
        </w:rPr>
        <w:t>/</w:t>
      </w:r>
      <w:r w:rsidR="00EE2227" w:rsidRPr="002E3250">
        <w:rPr>
          <w:color w:val="auto"/>
          <w:sz w:val="23"/>
          <w:szCs w:val="23"/>
        </w:rPr>
        <w:t>М.Р. Пономарёва</w:t>
      </w:r>
    </w:p>
    <w:sectPr w:rsidR="00ED0EBE" w:rsidRPr="002E3250" w:rsidSect="002957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C004" w14:textId="77777777" w:rsidR="002B0E85" w:rsidRDefault="002B0E85" w:rsidP="00A84D5B">
      <w:r>
        <w:separator/>
      </w:r>
    </w:p>
  </w:endnote>
  <w:endnote w:type="continuationSeparator" w:id="0">
    <w:p w14:paraId="21BB6D75" w14:textId="77777777" w:rsidR="002B0E85" w:rsidRDefault="002B0E85" w:rsidP="00A8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F477" w14:textId="77777777" w:rsidR="00D13FCE" w:rsidRDefault="001E620B">
    <w:pPr>
      <w:pStyle w:val="a7"/>
      <w:jc w:val="right"/>
    </w:pPr>
    <w:r>
      <w:fldChar w:fldCharType="begin"/>
    </w:r>
    <w:r w:rsidR="001F7792">
      <w:instrText xml:space="preserve"> PAGE   \* MERGEFORMAT </w:instrText>
    </w:r>
    <w:r>
      <w:fldChar w:fldCharType="separate"/>
    </w:r>
    <w:r w:rsidR="007B3DF7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AB91" w14:textId="77777777" w:rsidR="002C6339" w:rsidRDefault="00326D3C" w:rsidP="002C633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D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63E2" w14:textId="77777777" w:rsidR="002B0E85" w:rsidRDefault="002B0E85" w:rsidP="00A84D5B">
      <w:r>
        <w:separator/>
      </w:r>
    </w:p>
  </w:footnote>
  <w:footnote w:type="continuationSeparator" w:id="0">
    <w:p w14:paraId="4DC0E315" w14:textId="77777777" w:rsidR="002B0E85" w:rsidRDefault="002B0E85" w:rsidP="00A8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CF2A" w14:textId="3C9EAAE7" w:rsidR="00341C93" w:rsidRPr="002E3250" w:rsidRDefault="00341C93" w:rsidP="00341C93">
    <w:pPr>
      <w:widowControl w:val="0"/>
      <w:jc w:val="right"/>
      <w:outlineLvl w:val="0"/>
      <w:rPr>
        <w:rFonts w:ascii="Cambria" w:hAnsi="Cambria"/>
        <w:b/>
        <w:i/>
        <w:sz w:val="16"/>
        <w:szCs w:val="16"/>
      </w:rPr>
    </w:pPr>
    <w:r w:rsidRPr="002E3250">
      <w:rPr>
        <w:rFonts w:ascii="Cambria" w:hAnsi="Cambria"/>
        <w:b/>
        <w:i/>
        <w:sz w:val="16"/>
        <w:szCs w:val="16"/>
      </w:rPr>
      <w:t>Протокол</w:t>
    </w:r>
    <w:r w:rsidR="007053D3" w:rsidRPr="002E3250">
      <w:rPr>
        <w:rFonts w:ascii="Cambria" w:hAnsi="Cambria"/>
        <w:b/>
        <w:i/>
        <w:sz w:val="16"/>
        <w:szCs w:val="16"/>
      </w:rPr>
      <w:t xml:space="preserve"> № </w:t>
    </w:r>
    <w:r w:rsidR="00957B5E" w:rsidRPr="002E3250">
      <w:rPr>
        <w:rFonts w:ascii="Cambria" w:hAnsi="Cambria"/>
        <w:b/>
        <w:i/>
        <w:sz w:val="16"/>
        <w:szCs w:val="16"/>
      </w:rPr>
      <w:t>21</w:t>
    </w:r>
    <w:r w:rsidR="007053D3" w:rsidRPr="002E3250">
      <w:rPr>
        <w:rFonts w:ascii="Cambria" w:hAnsi="Cambria"/>
        <w:b/>
        <w:i/>
        <w:sz w:val="16"/>
        <w:szCs w:val="16"/>
      </w:rPr>
      <w:t xml:space="preserve"> от </w:t>
    </w:r>
    <w:r w:rsidR="00957B5E" w:rsidRPr="002E3250">
      <w:rPr>
        <w:rFonts w:ascii="Cambria" w:hAnsi="Cambria"/>
        <w:b/>
        <w:i/>
        <w:sz w:val="16"/>
        <w:szCs w:val="16"/>
      </w:rPr>
      <w:t>06.07.2020</w:t>
    </w:r>
    <w:r w:rsidR="00AF64AE" w:rsidRPr="002E3250">
      <w:rPr>
        <w:rFonts w:ascii="Cambria" w:hAnsi="Cambria"/>
        <w:b/>
        <w:i/>
        <w:sz w:val="16"/>
        <w:szCs w:val="16"/>
      </w:rPr>
      <w:t xml:space="preserve"> г.</w:t>
    </w:r>
    <w:r w:rsidR="007053D3" w:rsidRPr="002E3250">
      <w:rPr>
        <w:rFonts w:ascii="Cambria" w:hAnsi="Cambria"/>
        <w:b/>
        <w:i/>
        <w:sz w:val="16"/>
        <w:szCs w:val="16"/>
      </w:rPr>
      <w:t xml:space="preserve"> </w:t>
    </w:r>
    <w:r w:rsidRPr="002E3250">
      <w:rPr>
        <w:rFonts w:ascii="Cambria" w:hAnsi="Cambria"/>
        <w:b/>
        <w:i/>
        <w:sz w:val="16"/>
        <w:szCs w:val="16"/>
      </w:rPr>
      <w:t xml:space="preserve">заседания Правления </w:t>
    </w:r>
    <w:r w:rsidR="00C92D38" w:rsidRPr="002E3250">
      <w:rPr>
        <w:rFonts w:ascii="Cambria" w:hAnsi="Cambria"/>
        <w:b/>
        <w:i/>
        <w:sz w:val="16"/>
        <w:szCs w:val="16"/>
      </w:rPr>
      <w:t>Ассоциации</w:t>
    </w:r>
    <w:r w:rsidRPr="002E3250">
      <w:rPr>
        <w:rFonts w:ascii="Cambria" w:hAnsi="Cambria"/>
        <w:b/>
        <w:i/>
        <w:sz w:val="16"/>
        <w:szCs w:val="16"/>
      </w:rPr>
      <w:t xml:space="preserve"> «Сахалинстрой»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978D" w14:textId="77777777" w:rsidR="003B5187" w:rsidRPr="00C85492" w:rsidRDefault="003B5187" w:rsidP="003B5187">
    <w:pPr>
      <w:pStyle w:val="ae"/>
      <w:ind w:firstLine="0"/>
      <w:jc w:val="center"/>
      <w:rPr>
        <w:b/>
        <w:sz w:val="30"/>
        <w:szCs w:val="30"/>
      </w:rPr>
    </w:pPr>
    <w:r w:rsidRPr="00C85492">
      <w:rPr>
        <w:b/>
        <w:sz w:val="30"/>
        <w:szCs w:val="30"/>
      </w:rPr>
      <w:t>Ассоциация Региональное отраслевое объединение работодателей</w:t>
    </w:r>
  </w:p>
  <w:p w14:paraId="5D4BEF63" w14:textId="77777777" w:rsidR="003B5187" w:rsidRPr="00C85492" w:rsidRDefault="00FE55E4" w:rsidP="003B5187">
    <w:pPr>
      <w:pStyle w:val="ae"/>
      <w:ind w:firstLine="0"/>
      <w:jc w:val="center"/>
      <w:rPr>
        <w:rFonts w:ascii="Cambria" w:hAnsi="Cambria"/>
        <w:b/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58240" behindDoc="1" locked="0" layoutInCell="1" allowOverlap="1" wp14:anchorId="49DA7125" wp14:editId="5C337F3E">
          <wp:simplePos x="0" y="0"/>
          <wp:positionH relativeFrom="column">
            <wp:posOffset>2557145</wp:posOffset>
          </wp:positionH>
          <wp:positionV relativeFrom="paragraph">
            <wp:posOffset>268605</wp:posOffset>
          </wp:positionV>
          <wp:extent cx="628015" cy="1024255"/>
          <wp:effectExtent l="19050" t="0" r="635" b="0"/>
          <wp:wrapNone/>
          <wp:docPr id="12" name="Рисунок 12" descr="a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5187" w:rsidRPr="00C85492">
      <w:rPr>
        <w:b/>
        <w:sz w:val="30"/>
        <w:szCs w:val="30"/>
      </w:rPr>
      <w:t>«Сахалинское Саморегулируемое Объединение Строителей»</w:t>
    </w:r>
  </w:p>
  <w:tbl>
    <w:tblPr>
      <w:tblW w:w="9890" w:type="dxa"/>
      <w:tblInd w:w="-176" w:type="dxa"/>
      <w:tblLook w:val="04A0" w:firstRow="1" w:lastRow="0" w:firstColumn="1" w:lastColumn="0" w:noHBand="0" w:noVBand="1"/>
    </w:tblPr>
    <w:tblGrid>
      <w:gridCol w:w="4112"/>
      <w:gridCol w:w="1667"/>
      <w:gridCol w:w="4111"/>
    </w:tblGrid>
    <w:tr w:rsidR="003B5187" w:rsidRPr="005F43AC" w14:paraId="48DB7FA1" w14:textId="77777777" w:rsidTr="00393C91">
      <w:tc>
        <w:tcPr>
          <w:tcW w:w="4112" w:type="dxa"/>
          <w:vAlign w:val="center"/>
        </w:tcPr>
        <w:p w14:paraId="452B89D9" w14:textId="77777777" w:rsidR="003B5187" w:rsidRPr="005F43AC" w:rsidRDefault="003B5187" w:rsidP="00393C91">
          <w:pPr>
            <w:ind w:right="-108"/>
            <w:rPr>
              <w:rFonts w:asciiTheme="majorHAnsi" w:hAnsiTheme="majorHAnsi"/>
              <w:b/>
              <w:sz w:val="18"/>
              <w:szCs w:val="16"/>
            </w:rPr>
          </w:pPr>
          <w:r w:rsidRPr="005F43AC">
            <w:rPr>
              <w:rFonts w:asciiTheme="majorHAnsi" w:hAnsiTheme="majorHAnsi"/>
              <w:b/>
              <w:sz w:val="18"/>
              <w:szCs w:val="16"/>
            </w:rPr>
            <w:t>Регистрационный номер в государственном реестре саморегулируемых организаций</w:t>
          </w:r>
        </w:p>
        <w:p w14:paraId="32541E5A" w14:textId="77777777" w:rsidR="003B5187" w:rsidRPr="005F43AC" w:rsidRDefault="003B5187" w:rsidP="00393C91">
          <w:pPr>
            <w:ind w:right="-108"/>
            <w:rPr>
              <w:rFonts w:asciiTheme="majorHAnsi" w:hAnsiTheme="majorHAnsi"/>
              <w:b/>
              <w:sz w:val="20"/>
              <w:szCs w:val="18"/>
              <w:lang w:val="en-US"/>
            </w:rPr>
          </w:pPr>
          <w:r w:rsidRPr="005F43AC">
            <w:rPr>
              <w:rFonts w:asciiTheme="majorHAnsi" w:hAnsiTheme="majorHAnsi"/>
              <w:b/>
              <w:sz w:val="18"/>
              <w:szCs w:val="16"/>
            </w:rPr>
            <w:t>СРО-С-019-06072009</w:t>
          </w:r>
        </w:p>
        <w:p w14:paraId="601D3856" w14:textId="77777777" w:rsidR="003B5187" w:rsidRPr="005F43AC" w:rsidRDefault="003B5187" w:rsidP="00393C91">
          <w:pPr>
            <w:ind w:left="176" w:right="-108"/>
            <w:rPr>
              <w:rFonts w:asciiTheme="majorHAnsi" w:hAnsiTheme="majorHAnsi"/>
              <w:b/>
              <w:sz w:val="18"/>
              <w:szCs w:val="18"/>
              <w:lang w:val="en-US"/>
            </w:rPr>
          </w:pPr>
        </w:p>
        <w:p w14:paraId="5C072CAF" w14:textId="77777777" w:rsidR="003B5187" w:rsidRPr="005F43AC" w:rsidRDefault="003B5187" w:rsidP="00393C91">
          <w:pPr>
            <w:ind w:right="-108"/>
            <w:rPr>
              <w:rFonts w:asciiTheme="majorHAnsi" w:hAnsiTheme="majorHAnsi"/>
              <w:b/>
              <w:sz w:val="18"/>
              <w:szCs w:val="18"/>
            </w:rPr>
          </w:pPr>
          <w:r w:rsidRPr="005F43AC">
            <w:rPr>
              <w:rFonts w:asciiTheme="majorHAnsi" w:hAnsiTheme="majorHAnsi"/>
              <w:b/>
              <w:sz w:val="18"/>
              <w:szCs w:val="18"/>
            </w:rPr>
            <w:t>ОГРН 1086500001312</w:t>
          </w:r>
        </w:p>
        <w:p w14:paraId="1A4A0F91" w14:textId="77777777" w:rsidR="003B5187" w:rsidRPr="005F43AC" w:rsidRDefault="003B5187" w:rsidP="00393C91">
          <w:pPr>
            <w:ind w:right="-108"/>
            <w:rPr>
              <w:rFonts w:asciiTheme="majorHAnsi" w:hAnsiTheme="majorHAnsi"/>
              <w:b/>
              <w:sz w:val="18"/>
              <w:szCs w:val="18"/>
            </w:rPr>
          </w:pPr>
          <w:r w:rsidRPr="005F43AC">
            <w:rPr>
              <w:rFonts w:asciiTheme="majorHAnsi" w:hAnsiTheme="majorHAnsi"/>
              <w:b/>
              <w:sz w:val="18"/>
              <w:szCs w:val="18"/>
            </w:rPr>
            <w:t xml:space="preserve">ИНН 6501201580  </w:t>
          </w:r>
        </w:p>
      </w:tc>
      <w:tc>
        <w:tcPr>
          <w:tcW w:w="1667" w:type="dxa"/>
        </w:tcPr>
        <w:p w14:paraId="2643E6EC" w14:textId="77777777" w:rsidR="003B5187" w:rsidRPr="005F43AC" w:rsidRDefault="003B5187" w:rsidP="00393C91">
          <w:pPr>
            <w:rPr>
              <w:rFonts w:asciiTheme="majorHAnsi" w:hAnsiTheme="majorHAnsi"/>
              <w:b/>
              <w:sz w:val="16"/>
              <w:szCs w:val="16"/>
            </w:rPr>
          </w:pPr>
        </w:p>
        <w:p w14:paraId="15FEBCE2" w14:textId="77777777" w:rsidR="003B5187" w:rsidRPr="005F43AC" w:rsidRDefault="003B5187" w:rsidP="00393C91">
          <w:pPr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4111" w:type="dxa"/>
        </w:tcPr>
        <w:p w14:paraId="68A0F913" w14:textId="77777777" w:rsidR="003B5187" w:rsidRPr="00583F0E" w:rsidRDefault="003B5187" w:rsidP="00393C91">
          <w:pPr>
            <w:rPr>
              <w:rFonts w:asciiTheme="majorHAnsi" w:hAnsiTheme="majorHAnsi"/>
              <w:b/>
              <w:sz w:val="18"/>
              <w:szCs w:val="18"/>
            </w:rPr>
          </w:pPr>
          <w:r w:rsidRPr="00583F0E">
            <w:rPr>
              <w:rFonts w:asciiTheme="majorHAnsi" w:hAnsiTheme="majorHAnsi"/>
              <w:b/>
              <w:sz w:val="18"/>
              <w:szCs w:val="18"/>
            </w:rPr>
            <w:t xml:space="preserve">Адрес: 693000, Сахалинская область, </w:t>
          </w:r>
        </w:p>
        <w:p w14:paraId="028038FB" w14:textId="77777777" w:rsidR="003B5187" w:rsidRPr="00583F0E" w:rsidRDefault="003B5187" w:rsidP="00393C91">
          <w:pPr>
            <w:rPr>
              <w:rFonts w:asciiTheme="majorHAnsi" w:hAnsiTheme="majorHAnsi"/>
              <w:b/>
              <w:sz w:val="18"/>
              <w:szCs w:val="18"/>
            </w:rPr>
          </w:pPr>
          <w:r w:rsidRPr="00583F0E">
            <w:rPr>
              <w:rFonts w:asciiTheme="majorHAnsi" w:hAnsiTheme="majorHAnsi"/>
              <w:b/>
              <w:sz w:val="18"/>
              <w:szCs w:val="18"/>
            </w:rPr>
            <w:t xml:space="preserve">Город Южно-Сахалинск, ул. Карла Маркса, </w:t>
          </w:r>
        </w:p>
        <w:p w14:paraId="0C1697F4" w14:textId="77777777" w:rsidR="003B5187" w:rsidRPr="00583F0E" w:rsidRDefault="003B5187" w:rsidP="00393C91">
          <w:pPr>
            <w:rPr>
              <w:rFonts w:asciiTheme="majorHAnsi" w:hAnsiTheme="majorHAnsi"/>
              <w:b/>
              <w:sz w:val="18"/>
              <w:szCs w:val="18"/>
            </w:rPr>
          </w:pPr>
          <w:r w:rsidRPr="00583F0E">
            <w:rPr>
              <w:rFonts w:asciiTheme="majorHAnsi" w:hAnsiTheme="majorHAnsi"/>
              <w:b/>
              <w:sz w:val="18"/>
              <w:szCs w:val="18"/>
            </w:rPr>
            <w:t>д. 20, оф. 201</w:t>
          </w:r>
        </w:p>
        <w:p w14:paraId="59D029E8" w14:textId="77777777" w:rsidR="003B5187" w:rsidRPr="00583F0E" w:rsidRDefault="003B5187" w:rsidP="00393C91">
          <w:pPr>
            <w:rPr>
              <w:rFonts w:asciiTheme="majorHAnsi" w:hAnsiTheme="majorHAnsi"/>
              <w:b/>
              <w:sz w:val="18"/>
              <w:szCs w:val="18"/>
            </w:rPr>
          </w:pPr>
        </w:p>
        <w:p w14:paraId="21E497F1" w14:textId="77777777" w:rsidR="003B5187" w:rsidRPr="00583F0E" w:rsidRDefault="003B5187" w:rsidP="00393C91">
          <w:pPr>
            <w:rPr>
              <w:rFonts w:asciiTheme="majorHAnsi" w:hAnsiTheme="majorHAnsi"/>
              <w:b/>
              <w:sz w:val="18"/>
              <w:szCs w:val="18"/>
            </w:rPr>
          </w:pPr>
          <w:r w:rsidRPr="00583F0E">
            <w:rPr>
              <w:rFonts w:asciiTheme="majorHAnsi" w:hAnsiTheme="majorHAnsi"/>
              <w:b/>
              <w:sz w:val="18"/>
              <w:szCs w:val="18"/>
            </w:rPr>
            <w:t>Телефон (факс): +7 (4242) 311045, 468596</w:t>
          </w:r>
        </w:p>
        <w:p w14:paraId="59A5CDF8" w14:textId="77777777" w:rsidR="003B5187" w:rsidRPr="00583F0E" w:rsidRDefault="003B5187" w:rsidP="00393C91">
          <w:pPr>
            <w:rPr>
              <w:rFonts w:asciiTheme="majorHAnsi" w:hAnsiTheme="majorHAnsi"/>
              <w:b/>
              <w:sz w:val="16"/>
              <w:szCs w:val="16"/>
            </w:rPr>
          </w:pPr>
          <w:r w:rsidRPr="00583F0E">
            <w:rPr>
              <w:rFonts w:asciiTheme="majorHAnsi" w:hAnsiTheme="majorHAnsi"/>
              <w:b/>
              <w:sz w:val="18"/>
              <w:szCs w:val="18"/>
            </w:rPr>
            <w:t>Эл. почта:</w:t>
          </w:r>
          <w:r w:rsidRPr="00583F0E">
            <w:rPr>
              <w:rStyle w:val="a9"/>
              <w:rFonts w:asciiTheme="majorHAnsi" w:hAnsiTheme="majorHAnsi"/>
              <w:color w:val="auto"/>
              <w:sz w:val="18"/>
              <w:szCs w:val="18"/>
            </w:rPr>
            <w:t xml:space="preserve"> </w:t>
          </w:r>
          <w:hyperlink r:id="rId2" w:history="1"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  <w:lang w:val="en-US"/>
              </w:rPr>
              <w:t>np</w:t>
            </w:r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</w:rPr>
              <w:t>@</w:t>
            </w:r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  <w:lang w:val="en-US"/>
              </w:rPr>
              <w:t>ssros</w:t>
            </w:r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</w:rPr>
              <w:t>.</w:t>
            </w:r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  <w:lang w:val="en-US"/>
              </w:rPr>
              <w:t>ru</w:t>
            </w:r>
          </w:hyperlink>
          <w:r w:rsidRPr="00583F0E">
            <w:rPr>
              <w:rStyle w:val="a9"/>
              <w:rFonts w:asciiTheme="majorHAnsi" w:hAnsiTheme="majorHAnsi"/>
              <w:b/>
              <w:color w:val="auto"/>
              <w:sz w:val="18"/>
              <w:szCs w:val="18"/>
            </w:rPr>
            <w:t xml:space="preserve">  </w:t>
          </w:r>
          <w:r w:rsidRPr="00583F0E">
            <w:rPr>
              <w:rFonts w:asciiTheme="majorHAnsi" w:hAnsiTheme="majorHAnsi"/>
              <w:b/>
              <w:sz w:val="18"/>
              <w:szCs w:val="18"/>
              <w:lang w:val="en-US"/>
            </w:rPr>
            <w:t>web</w:t>
          </w:r>
          <w:r w:rsidRPr="00583F0E">
            <w:rPr>
              <w:rFonts w:asciiTheme="majorHAnsi" w:hAnsiTheme="majorHAnsi"/>
              <w:b/>
              <w:sz w:val="18"/>
              <w:szCs w:val="18"/>
            </w:rPr>
            <w:t xml:space="preserve">-сайт: </w:t>
          </w:r>
          <w:hyperlink r:id="rId3" w:history="1"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  <w:lang w:val="en-US"/>
              </w:rPr>
              <w:t>ssros</w:t>
            </w:r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</w:rPr>
              <w:t>.</w:t>
            </w:r>
            <w:r w:rsidRPr="00583F0E">
              <w:rPr>
                <w:rStyle w:val="a9"/>
                <w:rFonts w:asciiTheme="majorHAnsi" w:hAnsiTheme="majorHAnsi"/>
                <w:b/>
                <w:color w:val="auto"/>
                <w:sz w:val="18"/>
                <w:szCs w:val="18"/>
                <w:lang w:val="en-US"/>
              </w:rPr>
              <w:t>ru</w:t>
            </w:r>
          </w:hyperlink>
          <w:r w:rsidRPr="00583F0E">
            <w:rPr>
              <w:rFonts w:asciiTheme="majorHAnsi" w:hAnsiTheme="majorHAnsi"/>
              <w:b/>
              <w:sz w:val="16"/>
              <w:szCs w:val="16"/>
            </w:rPr>
            <w:t xml:space="preserve"> </w:t>
          </w:r>
        </w:p>
      </w:tc>
    </w:tr>
  </w:tbl>
  <w:p w14:paraId="27BC29D8" w14:textId="77777777" w:rsidR="005C5778" w:rsidRPr="003B5187" w:rsidRDefault="005C5778" w:rsidP="003B5187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408"/>
    <w:multiLevelType w:val="hybridMultilevel"/>
    <w:tmpl w:val="921EF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B0AB1"/>
    <w:multiLevelType w:val="multilevel"/>
    <w:tmpl w:val="38964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862115"/>
    <w:multiLevelType w:val="multilevel"/>
    <w:tmpl w:val="5088D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 w15:restartNumberingAfterBreak="0">
    <w:nsid w:val="3EB147AD"/>
    <w:multiLevelType w:val="multilevel"/>
    <w:tmpl w:val="0568E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 w15:restartNumberingAfterBreak="0">
    <w:nsid w:val="3EFC0412"/>
    <w:multiLevelType w:val="hybridMultilevel"/>
    <w:tmpl w:val="9B6A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6873"/>
    <w:multiLevelType w:val="multilevel"/>
    <w:tmpl w:val="579C74AC"/>
    <w:lvl w:ilvl="0">
      <w:start w:val="1"/>
      <w:numFmt w:val="decimal"/>
      <w:lvlText w:val="%1."/>
      <w:lvlJc w:val="left"/>
      <w:pPr>
        <w:ind w:left="1068" w:hanging="360"/>
      </w:pPr>
      <w:rPr>
        <w:rFonts w:asciiTheme="majorHAnsi" w:eastAsia="Times New Roman" w:hAnsiTheme="majorHAnsi" w:cs="Times New Roman" w:hint="default"/>
        <w:b w:val="0"/>
        <w:bCs/>
        <w:sz w:val="22"/>
      </w:rPr>
    </w:lvl>
    <w:lvl w:ilvl="1">
      <w:start w:val="1"/>
      <w:numFmt w:val="none"/>
      <w:isLgl/>
      <w:lvlText w:val="2.1."/>
      <w:lvlJc w:val="left"/>
      <w:pPr>
        <w:ind w:left="1428" w:hanging="72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decimal"/>
      <w:isLgl/>
      <w:lvlText w:val="1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459C26C9"/>
    <w:multiLevelType w:val="hybridMultilevel"/>
    <w:tmpl w:val="1A744860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D2641D5"/>
    <w:multiLevelType w:val="multilevel"/>
    <w:tmpl w:val="7F6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8C4535"/>
    <w:multiLevelType w:val="multilevel"/>
    <w:tmpl w:val="544AF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104842"/>
    <w:multiLevelType w:val="hybridMultilevel"/>
    <w:tmpl w:val="F68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98"/>
    <w:rsid w:val="0000412C"/>
    <w:rsid w:val="00005FE3"/>
    <w:rsid w:val="00010AF4"/>
    <w:rsid w:val="000121BA"/>
    <w:rsid w:val="00012F39"/>
    <w:rsid w:val="00012FFC"/>
    <w:rsid w:val="0001440A"/>
    <w:rsid w:val="00015155"/>
    <w:rsid w:val="0002692B"/>
    <w:rsid w:val="000339C0"/>
    <w:rsid w:val="0004564E"/>
    <w:rsid w:val="0006145C"/>
    <w:rsid w:val="00062E0B"/>
    <w:rsid w:val="00065A04"/>
    <w:rsid w:val="00082241"/>
    <w:rsid w:val="00085C2B"/>
    <w:rsid w:val="00092095"/>
    <w:rsid w:val="00092563"/>
    <w:rsid w:val="00093F2E"/>
    <w:rsid w:val="000A2FB8"/>
    <w:rsid w:val="000A69F3"/>
    <w:rsid w:val="000B33C8"/>
    <w:rsid w:val="000B6E6A"/>
    <w:rsid w:val="000B75A1"/>
    <w:rsid w:val="000C7C0A"/>
    <w:rsid w:val="000D0EFB"/>
    <w:rsid w:val="000D3C35"/>
    <w:rsid w:val="000E269F"/>
    <w:rsid w:val="000E2B8F"/>
    <w:rsid w:val="000E5EF6"/>
    <w:rsid w:val="000F5686"/>
    <w:rsid w:val="0011118A"/>
    <w:rsid w:val="001146F2"/>
    <w:rsid w:val="001255B1"/>
    <w:rsid w:val="00127F40"/>
    <w:rsid w:val="00136671"/>
    <w:rsid w:val="001400E5"/>
    <w:rsid w:val="00141E96"/>
    <w:rsid w:val="001423FB"/>
    <w:rsid w:val="00143648"/>
    <w:rsid w:val="001536C5"/>
    <w:rsid w:val="001537B7"/>
    <w:rsid w:val="0015467E"/>
    <w:rsid w:val="001555D2"/>
    <w:rsid w:val="0015765B"/>
    <w:rsid w:val="001607B6"/>
    <w:rsid w:val="001609C0"/>
    <w:rsid w:val="00165C34"/>
    <w:rsid w:val="00182216"/>
    <w:rsid w:val="00194036"/>
    <w:rsid w:val="001A0318"/>
    <w:rsid w:val="001A3BE3"/>
    <w:rsid w:val="001C5CEC"/>
    <w:rsid w:val="001C5E9E"/>
    <w:rsid w:val="001D047D"/>
    <w:rsid w:val="001D0941"/>
    <w:rsid w:val="001D0B5A"/>
    <w:rsid w:val="001E620B"/>
    <w:rsid w:val="001F0AC7"/>
    <w:rsid w:val="001F7792"/>
    <w:rsid w:val="0020384F"/>
    <w:rsid w:val="002100C9"/>
    <w:rsid w:val="00211712"/>
    <w:rsid w:val="002137F2"/>
    <w:rsid w:val="00224625"/>
    <w:rsid w:val="00225564"/>
    <w:rsid w:val="0023676B"/>
    <w:rsid w:val="0024143D"/>
    <w:rsid w:val="00247356"/>
    <w:rsid w:val="002518E5"/>
    <w:rsid w:val="00254C77"/>
    <w:rsid w:val="00265E95"/>
    <w:rsid w:val="00272643"/>
    <w:rsid w:val="0027482C"/>
    <w:rsid w:val="0027597E"/>
    <w:rsid w:val="00275AD3"/>
    <w:rsid w:val="00275F88"/>
    <w:rsid w:val="00284711"/>
    <w:rsid w:val="002864F6"/>
    <w:rsid w:val="0029572C"/>
    <w:rsid w:val="00296CCC"/>
    <w:rsid w:val="0029776C"/>
    <w:rsid w:val="002A2388"/>
    <w:rsid w:val="002A580B"/>
    <w:rsid w:val="002B0E85"/>
    <w:rsid w:val="002B2F7E"/>
    <w:rsid w:val="002B3EEA"/>
    <w:rsid w:val="002C0BB5"/>
    <w:rsid w:val="002C6339"/>
    <w:rsid w:val="002C6F6C"/>
    <w:rsid w:val="002D17C8"/>
    <w:rsid w:val="002D2516"/>
    <w:rsid w:val="002E3250"/>
    <w:rsid w:val="002F24F4"/>
    <w:rsid w:val="002F4087"/>
    <w:rsid w:val="002F4978"/>
    <w:rsid w:val="003056BB"/>
    <w:rsid w:val="00305DB6"/>
    <w:rsid w:val="00317C85"/>
    <w:rsid w:val="00320A76"/>
    <w:rsid w:val="00321198"/>
    <w:rsid w:val="003221DF"/>
    <w:rsid w:val="00326272"/>
    <w:rsid w:val="00326D3C"/>
    <w:rsid w:val="00327460"/>
    <w:rsid w:val="00332773"/>
    <w:rsid w:val="00341C93"/>
    <w:rsid w:val="00341D20"/>
    <w:rsid w:val="00344D9B"/>
    <w:rsid w:val="0035102B"/>
    <w:rsid w:val="003763B7"/>
    <w:rsid w:val="0038418A"/>
    <w:rsid w:val="00397907"/>
    <w:rsid w:val="003B5187"/>
    <w:rsid w:val="003C3928"/>
    <w:rsid w:val="003C47B1"/>
    <w:rsid w:val="003C7834"/>
    <w:rsid w:val="003D2872"/>
    <w:rsid w:val="003D5BB5"/>
    <w:rsid w:val="003E1F14"/>
    <w:rsid w:val="003E49CC"/>
    <w:rsid w:val="003E5000"/>
    <w:rsid w:val="003E54ED"/>
    <w:rsid w:val="003F5348"/>
    <w:rsid w:val="003F55F5"/>
    <w:rsid w:val="0040267E"/>
    <w:rsid w:val="00402B2E"/>
    <w:rsid w:val="004037B0"/>
    <w:rsid w:val="00404DFA"/>
    <w:rsid w:val="00407586"/>
    <w:rsid w:val="00416E0A"/>
    <w:rsid w:val="004223BA"/>
    <w:rsid w:val="00424811"/>
    <w:rsid w:val="00426CB7"/>
    <w:rsid w:val="0043036F"/>
    <w:rsid w:val="00431565"/>
    <w:rsid w:val="00436F4E"/>
    <w:rsid w:val="00440BC7"/>
    <w:rsid w:val="00441882"/>
    <w:rsid w:val="0044272E"/>
    <w:rsid w:val="00442930"/>
    <w:rsid w:val="0044462E"/>
    <w:rsid w:val="0045628C"/>
    <w:rsid w:val="004649DA"/>
    <w:rsid w:val="004668B7"/>
    <w:rsid w:val="00482E55"/>
    <w:rsid w:val="004872A5"/>
    <w:rsid w:val="0049377F"/>
    <w:rsid w:val="004940B7"/>
    <w:rsid w:val="004940F4"/>
    <w:rsid w:val="004B0C10"/>
    <w:rsid w:val="004B1991"/>
    <w:rsid w:val="004C6B09"/>
    <w:rsid w:val="004C7E15"/>
    <w:rsid w:val="004D112C"/>
    <w:rsid w:val="004D28C6"/>
    <w:rsid w:val="004D7675"/>
    <w:rsid w:val="004D76A6"/>
    <w:rsid w:val="004D7922"/>
    <w:rsid w:val="004E076C"/>
    <w:rsid w:val="004E782F"/>
    <w:rsid w:val="004F3D67"/>
    <w:rsid w:val="004F7DFE"/>
    <w:rsid w:val="005029E0"/>
    <w:rsid w:val="00505454"/>
    <w:rsid w:val="005109EA"/>
    <w:rsid w:val="005176C7"/>
    <w:rsid w:val="00522B43"/>
    <w:rsid w:val="0052415B"/>
    <w:rsid w:val="00526476"/>
    <w:rsid w:val="0053378B"/>
    <w:rsid w:val="00544D42"/>
    <w:rsid w:val="0055210A"/>
    <w:rsid w:val="0055373B"/>
    <w:rsid w:val="0056090C"/>
    <w:rsid w:val="00562296"/>
    <w:rsid w:val="00564804"/>
    <w:rsid w:val="0056616E"/>
    <w:rsid w:val="005754C3"/>
    <w:rsid w:val="00577D80"/>
    <w:rsid w:val="00583F0E"/>
    <w:rsid w:val="00586692"/>
    <w:rsid w:val="005912C0"/>
    <w:rsid w:val="00591494"/>
    <w:rsid w:val="00592DEB"/>
    <w:rsid w:val="00594613"/>
    <w:rsid w:val="005B4F09"/>
    <w:rsid w:val="005C0481"/>
    <w:rsid w:val="005C3D65"/>
    <w:rsid w:val="005C5778"/>
    <w:rsid w:val="005C57AD"/>
    <w:rsid w:val="005C6D1E"/>
    <w:rsid w:val="005C7A21"/>
    <w:rsid w:val="005D13B3"/>
    <w:rsid w:val="005D5387"/>
    <w:rsid w:val="005E3F43"/>
    <w:rsid w:val="005E6DCB"/>
    <w:rsid w:val="00610DF2"/>
    <w:rsid w:val="00614D0C"/>
    <w:rsid w:val="00615BA9"/>
    <w:rsid w:val="00616B60"/>
    <w:rsid w:val="006214BE"/>
    <w:rsid w:val="006224F5"/>
    <w:rsid w:val="00626D25"/>
    <w:rsid w:val="00634697"/>
    <w:rsid w:val="00637A9E"/>
    <w:rsid w:val="006516B0"/>
    <w:rsid w:val="00663B9B"/>
    <w:rsid w:val="00675E29"/>
    <w:rsid w:val="0068466C"/>
    <w:rsid w:val="006946E0"/>
    <w:rsid w:val="00696841"/>
    <w:rsid w:val="00697C34"/>
    <w:rsid w:val="006A6B3A"/>
    <w:rsid w:val="006B3201"/>
    <w:rsid w:val="006B3F51"/>
    <w:rsid w:val="006B7C50"/>
    <w:rsid w:val="006C0462"/>
    <w:rsid w:val="006D1E5F"/>
    <w:rsid w:val="006D60E0"/>
    <w:rsid w:val="006E25B1"/>
    <w:rsid w:val="006E68AA"/>
    <w:rsid w:val="006F0D81"/>
    <w:rsid w:val="00700D96"/>
    <w:rsid w:val="0070267E"/>
    <w:rsid w:val="007053D3"/>
    <w:rsid w:val="007103B9"/>
    <w:rsid w:val="00712AAA"/>
    <w:rsid w:val="007134EF"/>
    <w:rsid w:val="007225F5"/>
    <w:rsid w:val="00724E31"/>
    <w:rsid w:val="007258C3"/>
    <w:rsid w:val="0073557D"/>
    <w:rsid w:val="00735B01"/>
    <w:rsid w:val="007413B8"/>
    <w:rsid w:val="00746725"/>
    <w:rsid w:val="00747B76"/>
    <w:rsid w:val="00756DC9"/>
    <w:rsid w:val="00756EE7"/>
    <w:rsid w:val="00766187"/>
    <w:rsid w:val="007737F0"/>
    <w:rsid w:val="00774CA0"/>
    <w:rsid w:val="00775CE1"/>
    <w:rsid w:val="007829A5"/>
    <w:rsid w:val="00786F84"/>
    <w:rsid w:val="00787079"/>
    <w:rsid w:val="00790348"/>
    <w:rsid w:val="00792B8E"/>
    <w:rsid w:val="007967FE"/>
    <w:rsid w:val="007977D5"/>
    <w:rsid w:val="007A3106"/>
    <w:rsid w:val="007B3DF7"/>
    <w:rsid w:val="007B3F0B"/>
    <w:rsid w:val="007B72A9"/>
    <w:rsid w:val="007C0851"/>
    <w:rsid w:val="007D481C"/>
    <w:rsid w:val="007F2155"/>
    <w:rsid w:val="00800547"/>
    <w:rsid w:val="0081405E"/>
    <w:rsid w:val="008142C5"/>
    <w:rsid w:val="00816429"/>
    <w:rsid w:val="00817E0B"/>
    <w:rsid w:val="008259A2"/>
    <w:rsid w:val="00833E4D"/>
    <w:rsid w:val="008351B2"/>
    <w:rsid w:val="00835603"/>
    <w:rsid w:val="00836010"/>
    <w:rsid w:val="008415A5"/>
    <w:rsid w:val="0084720B"/>
    <w:rsid w:val="00857978"/>
    <w:rsid w:val="008679A3"/>
    <w:rsid w:val="008724B5"/>
    <w:rsid w:val="008770CB"/>
    <w:rsid w:val="00881C4A"/>
    <w:rsid w:val="0089717F"/>
    <w:rsid w:val="008A459E"/>
    <w:rsid w:val="008A68D8"/>
    <w:rsid w:val="008B35B0"/>
    <w:rsid w:val="008B3BA0"/>
    <w:rsid w:val="008B6D02"/>
    <w:rsid w:val="008C1192"/>
    <w:rsid w:val="008C1A98"/>
    <w:rsid w:val="008D2149"/>
    <w:rsid w:val="008D5DEB"/>
    <w:rsid w:val="008D6DDC"/>
    <w:rsid w:val="008E09C4"/>
    <w:rsid w:val="008E3D34"/>
    <w:rsid w:val="008F7503"/>
    <w:rsid w:val="009032D7"/>
    <w:rsid w:val="009072C0"/>
    <w:rsid w:val="00911CE8"/>
    <w:rsid w:val="00914DD2"/>
    <w:rsid w:val="0092330E"/>
    <w:rsid w:val="009303C5"/>
    <w:rsid w:val="00930B57"/>
    <w:rsid w:val="0093171E"/>
    <w:rsid w:val="00937129"/>
    <w:rsid w:val="00947DFB"/>
    <w:rsid w:val="00955531"/>
    <w:rsid w:val="00957B5E"/>
    <w:rsid w:val="00967608"/>
    <w:rsid w:val="00982E66"/>
    <w:rsid w:val="00991991"/>
    <w:rsid w:val="00994B11"/>
    <w:rsid w:val="00995186"/>
    <w:rsid w:val="009A4AD9"/>
    <w:rsid w:val="009A4B84"/>
    <w:rsid w:val="009B1A66"/>
    <w:rsid w:val="009C477C"/>
    <w:rsid w:val="009D5ED8"/>
    <w:rsid w:val="009E0D58"/>
    <w:rsid w:val="009E123A"/>
    <w:rsid w:val="009E6B2C"/>
    <w:rsid w:val="009F39C9"/>
    <w:rsid w:val="009F45D7"/>
    <w:rsid w:val="009F5B3A"/>
    <w:rsid w:val="00A03F4B"/>
    <w:rsid w:val="00A060FA"/>
    <w:rsid w:val="00A1673A"/>
    <w:rsid w:val="00A226DE"/>
    <w:rsid w:val="00A30E72"/>
    <w:rsid w:val="00A33304"/>
    <w:rsid w:val="00A3406A"/>
    <w:rsid w:val="00A5068E"/>
    <w:rsid w:val="00A53335"/>
    <w:rsid w:val="00A6008A"/>
    <w:rsid w:val="00A657A5"/>
    <w:rsid w:val="00A84D5B"/>
    <w:rsid w:val="00A87016"/>
    <w:rsid w:val="00A92CEC"/>
    <w:rsid w:val="00A947AD"/>
    <w:rsid w:val="00AA398C"/>
    <w:rsid w:val="00AA459D"/>
    <w:rsid w:val="00AA5129"/>
    <w:rsid w:val="00AA540D"/>
    <w:rsid w:val="00AC0A79"/>
    <w:rsid w:val="00AC2399"/>
    <w:rsid w:val="00AD2B8B"/>
    <w:rsid w:val="00AD3342"/>
    <w:rsid w:val="00AD4EB8"/>
    <w:rsid w:val="00AD590A"/>
    <w:rsid w:val="00AE29D6"/>
    <w:rsid w:val="00AF1EDA"/>
    <w:rsid w:val="00AF64AE"/>
    <w:rsid w:val="00AF79E8"/>
    <w:rsid w:val="00B0003F"/>
    <w:rsid w:val="00B15729"/>
    <w:rsid w:val="00B164E1"/>
    <w:rsid w:val="00B22899"/>
    <w:rsid w:val="00B263BF"/>
    <w:rsid w:val="00B33E67"/>
    <w:rsid w:val="00B424DC"/>
    <w:rsid w:val="00B54D1A"/>
    <w:rsid w:val="00B55A33"/>
    <w:rsid w:val="00B65162"/>
    <w:rsid w:val="00B67D3A"/>
    <w:rsid w:val="00B75489"/>
    <w:rsid w:val="00B801FB"/>
    <w:rsid w:val="00B820FC"/>
    <w:rsid w:val="00B902A1"/>
    <w:rsid w:val="00B913A5"/>
    <w:rsid w:val="00BA4AB2"/>
    <w:rsid w:val="00BA7C44"/>
    <w:rsid w:val="00BB2054"/>
    <w:rsid w:val="00BC7236"/>
    <w:rsid w:val="00BD07B1"/>
    <w:rsid w:val="00BD17F8"/>
    <w:rsid w:val="00BD3C3B"/>
    <w:rsid w:val="00BD3DBE"/>
    <w:rsid w:val="00BD58C3"/>
    <w:rsid w:val="00C03FC2"/>
    <w:rsid w:val="00C1001F"/>
    <w:rsid w:val="00C128D1"/>
    <w:rsid w:val="00C15DDF"/>
    <w:rsid w:val="00C25D9A"/>
    <w:rsid w:val="00C27484"/>
    <w:rsid w:val="00C32DDA"/>
    <w:rsid w:val="00C41CFF"/>
    <w:rsid w:val="00C45622"/>
    <w:rsid w:val="00C543C9"/>
    <w:rsid w:val="00C548AD"/>
    <w:rsid w:val="00C55C6D"/>
    <w:rsid w:val="00C56818"/>
    <w:rsid w:val="00C628B8"/>
    <w:rsid w:val="00C6571C"/>
    <w:rsid w:val="00C710BE"/>
    <w:rsid w:val="00C7284C"/>
    <w:rsid w:val="00C75A3C"/>
    <w:rsid w:val="00C800F2"/>
    <w:rsid w:val="00C813E4"/>
    <w:rsid w:val="00C86B92"/>
    <w:rsid w:val="00C903D6"/>
    <w:rsid w:val="00C914CD"/>
    <w:rsid w:val="00C9150C"/>
    <w:rsid w:val="00C92D38"/>
    <w:rsid w:val="00C9372C"/>
    <w:rsid w:val="00C94AB7"/>
    <w:rsid w:val="00C95C0F"/>
    <w:rsid w:val="00CA2ED0"/>
    <w:rsid w:val="00CB4B0F"/>
    <w:rsid w:val="00CC1D9B"/>
    <w:rsid w:val="00CC4D74"/>
    <w:rsid w:val="00CD1EB6"/>
    <w:rsid w:val="00CD616F"/>
    <w:rsid w:val="00CD774E"/>
    <w:rsid w:val="00CD7BDC"/>
    <w:rsid w:val="00CE3034"/>
    <w:rsid w:val="00CE4963"/>
    <w:rsid w:val="00CF768B"/>
    <w:rsid w:val="00D019B9"/>
    <w:rsid w:val="00D053B3"/>
    <w:rsid w:val="00D11205"/>
    <w:rsid w:val="00D11277"/>
    <w:rsid w:val="00D13FCE"/>
    <w:rsid w:val="00D144BF"/>
    <w:rsid w:val="00D1458D"/>
    <w:rsid w:val="00D16728"/>
    <w:rsid w:val="00D23564"/>
    <w:rsid w:val="00D25746"/>
    <w:rsid w:val="00D31A85"/>
    <w:rsid w:val="00D50563"/>
    <w:rsid w:val="00D5230E"/>
    <w:rsid w:val="00D52752"/>
    <w:rsid w:val="00D545D3"/>
    <w:rsid w:val="00D554F5"/>
    <w:rsid w:val="00D62AD4"/>
    <w:rsid w:val="00D67E51"/>
    <w:rsid w:val="00D80AE3"/>
    <w:rsid w:val="00D82199"/>
    <w:rsid w:val="00D82737"/>
    <w:rsid w:val="00DB2EF4"/>
    <w:rsid w:val="00DC0FAD"/>
    <w:rsid w:val="00DC1CF1"/>
    <w:rsid w:val="00DC1D5E"/>
    <w:rsid w:val="00DC69BE"/>
    <w:rsid w:val="00DE0D1A"/>
    <w:rsid w:val="00DE1275"/>
    <w:rsid w:val="00DE4E2A"/>
    <w:rsid w:val="00DE6F6E"/>
    <w:rsid w:val="00DF4863"/>
    <w:rsid w:val="00E00B0C"/>
    <w:rsid w:val="00E00E24"/>
    <w:rsid w:val="00E021E5"/>
    <w:rsid w:val="00E022A8"/>
    <w:rsid w:val="00E14679"/>
    <w:rsid w:val="00E16727"/>
    <w:rsid w:val="00E21DAF"/>
    <w:rsid w:val="00E23FC3"/>
    <w:rsid w:val="00E33635"/>
    <w:rsid w:val="00E427E4"/>
    <w:rsid w:val="00E461CF"/>
    <w:rsid w:val="00E4621C"/>
    <w:rsid w:val="00E4624A"/>
    <w:rsid w:val="00E57CCB"/>
    <w:rsid w:val="00E620CB"/>
    <w:rsid w:val="00E64D42"/>
    <w:rsid w:val="00E70D43"/>
    <w:rsid w:val="00E71259"/>
    <w:rsid w:val="00E8614F"/>
    <w:rsid w:val="00E91AC7"/>
    <w:rsid w:val="00E94262"/>
    <w:rsid w:val="00EA0F63"/>
    <w:rsid w:val="00EA1D68"/>
    <w:rsid w:val="00EA3306"/>
    <w:rsid w:val="00EA5867"/>
    <w:rsid w:val="00EA7C7B"/>
    <w:rsid w:val="00EC118B"/>
    <w:rsid w:val="00EC4ACE"/>
    <w:rsid w:val="00EC7206"/>
    <w:rsid w:val="00ED0EBE"/>
    <w:rsid w:val="00ED6129"/>
    <w:rsid w:val="00EE2227"/>
    <w:rsid w:val="00EE2597"/>
    <w:rsid w:val="00EE697D"/>
    <w:rsid w:val="00EF193F"/>
    <w:rsid w:val="00EF3D75"/>
    <w:rsid w:val="00EF4141"/>
    <w:rsid w:val="00EF6757"/>
    <w:rsid w:val="00F00ACD"/>
    <w:rsid w:val="00F021EF"/>
    <w:rsid w:val="00F074AA"/>
    <w:rsid w:val="00F10895"/>
    <w:rsid w:val="00F123A7"/>
    <w:rsid w:val="00F2206C"/>
    <w:rsid w:val="00F30AF0"/>
    <w:rsid w:val="00F36158"/>
    <w:rsid w:val="00F36616"/>
    <w:rsid w:val="00F47321"/>
    <w:rsid w:val="00F6693A"/>
    <w:rsid w:val="00F76A5D"/>
    <w:rsid w:val="00F92511"/>
    <w:rsid w:val="00FA236F"/>
    <w:rsid w:val="00FA5842"/>
    <w:rsid w:val="00FA74C9"/>
    <w:rsid w:val="00FB0DB9"/>
    <w:rsid w:val="00FB1540"/>
    <w:rsid w:val="00FB292A"/>
    <w:rsid w:val="00FB6E41"/>
    <w:rsid w:val="00FC2566"/>
    <w:rsid w:val="00FC5ECE"/>
    <w:rsid w:val="00FD02EA"/>
    <w:rsid w:val="00FD03F0"/>
    <w:rsid w:val="00FE11EA"/>
    <w:rsid w:val="00FE47B8"/>
    <w:rsid w:val="00FE55E4"/>
    <w:rsid w:val="00FF19B5"/>
    <w:rsid w:val="00FF42F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6E5FE7D"/>
  <w15:docId w15:val="{14437E73-0706-41DB-A347-F75F5E3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iPriority w:val="99"/>
    <w:unhideWhenUsed/>
    <w:rsid w:val="00A84D5B"/>
    <w:pPr>
      <w:spacing w:after="200" w:line="276" w:lineRule="auto"/>
      <w:contextualSpacing/>
    </w:pPr>
    <w:rPr>
      <w:color w:val="000000"/>
      <w:sz w:val="22"/>
      <w:szCs w:val="22"/>
      <w:lang w:eastAsia="en-US"/>
    </w:rPr>
  </w:style>
  <w:style w:type="character" w:customStyle="1" w:styleId="a4">
    <w:name w:val="Подпись Знак"/>
    <w:link w:val="a3"/>
    <w:uiPriority w:val="99"/>
    <w:rsid w:val="00A84D5B"/>
    <w:rPr>
      <w:color w:val="00000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84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84D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4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84D5B"/>
    <w:rPr>
      <w:sz w:val="24"/>
      <w:szCs w:val="24"/>
    </w:rPr>
  </w:style>
  <w:style w:type="character" w:styleId="a9">
    <w:name w:val="Hyperlink"/>
    <w:uiPriority w:val="99"/>
    <w:unhideWhenUsed/>
    <w:rsid w:val="00A84D5B"/>
    <w:rPr>
      <w:color w:val="CC9900"/>
      <w:u w:val="single"/>
    </w:rPr>
  </w:style>
  <w:style w:type="paragraph" w:styleId="aa">
    <w:name w:val="List Paragraph"/>
    <w:basedOn w:val="a"/>
    <w:uiPriority w:val="34"/>
    <w:qFormat/>
    <w:rsid w:val="00505454"/>
    <w:pPr>
      <w:widowControl w:val="0"/>
      <w:spacing w:before="120" w:after="200"/>
      <w:ind w:left="720"/>
      <w:jc w:val="both"/>
      <w:outlineLvl w:val="0"/>
    </w:pPr>
    <w:rPr>
      <w:rFonts w:ascii="Calibri" w:hAnsi="Calibri"/>
    </w:rPr>
  </w:style>
  <w:style w:type="table" w:styleId="ab">
    <w:name w:val="Table Grid"/>
    <w:basedOn w:val="a1"/>
    <w:uiPriority w:val="59"/>
    <w:rsid w:val="005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F123A7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F123A7"/>
    <w:rPr>
      <w:rFonts w:ascii="Tahoma" w:hAnsi="Tahoma" w:cs="Tahoma"/>
      <w:sz w:val="16"/>
      <w:szCs w:val="16"/>
    </w:rPr>
  </w:style>
  <w:style w:type="paragraph" w:customStyle="1" w:styleId="ae">
    <w:name w:val="Адрес получателя"/>
    <w:basedOn w:val="af"/>
    <w:uiPriority w:val="5"/>
    <w:qFormat/>
    <w:rsid w:val="003B5187"/>
    <w:pPr>
      <w:spacing w:after="360"/>
      <w:ind w:firstLine="709"/>
      <w:contextualSpacing/>
      <w:jc w:val="both"/>
    </w:pPr>
    <w:rPr>
      <w:color w:val="000000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3B5187"/>
  </w:style>
  <w:style w:type="paragraph" w:styleId="af1">
    <w:name w:val="Balloon Text"/>
    <w:basedOn w:val="a"/>
    <w:link w:val="af2"/>
    <w:uiPriority w:val="99"/>
    <w:semiHidden/>
    <w:unhideWhenUsed/>
    <w:rsid w:val="00A92CE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2CEC"/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link w:val="af"/>
    <w:uiPriority w:val="1"/>
    <w:rsid w:val="001536C5"/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4C6B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6B09"/>
  </w:style>
  <w:style w:type="character" w:styleId="af5">
    <w:name w:val="footnote reference"/>
    <w:basedOn w:val="a0"/>
    <w:uiPriority w:val="99"/>
    <w:semiHidden/>
    <w:unhideWhenUsed/>
    <w:rsid w:val="004C6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sros.ru" TargetMode="External"/><Relationship Id="rId2" Type="http://schemas.openxmlformats.org/officeDocument/2006/relationships/hyperlink" Target="mailto:np@ssros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5D5~1.LAN\LOCALS~1\Temp\inmeta_cache\http___app_sros_gen_docs_ProtokolP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DE84-3980-4BDD-A22D-196FA257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603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Links>
    <vt:vector size="12" baseType="variant"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http://ssros.ru/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Голубкина</dc:creator>
  <cp:keywords/>
  <dc:description/>
  <cp:lastModifiedBy>Марина Пономарева</cp:lastModifiedBy>
  <cp:revision>3</cp:revision>
  <cp:lastPrinted>2020-01-23T02:04:00Z</cp:lastPrinted>
  <dcterms:created xsi:type="dcterms:W3CDTF">2020-07-06T04:29:00Z</dcterms:created>
  <dcterms:modified xsi:type="dcterms:W3CDTF">2020-07-06T04:34:00Z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http://app/sros</vt:lpwstr>
  </property>
  <property fmtid="{D5CDD505-2E9C-101B-9397-08002B2CF9AE}" pid="3" name="Folder">
    <vt:lpwstr>ProtokolP</vt:lpwstr>
  </property>
  <property fmtid="{D5CDD505-2E9C-101B-9397-08002B2CF9AE}" pid="4" name="DocCaption">
    <vt:lpwstr>Печать Протокола .doc</vt:lpwstr>
  </property>
  <property fmtid="{D5CDD505-2E9C-101B-9397-08002B2CF9AE}" pid="5" name="id">
    <vt:lpwstr>0002002E46E8</vt:lpwstr>
  </property>
  <property fmtid="{D5CDD505-2E9C-101B-9397-08002B2CF9AE}" pid="6" name="class">
    <vt:lpwstr>General/Protocol</vt:lpwstr>
  </property>
  <property fmtid="{D5CDD505-2E9C-101B-9397-08002B2CF9AE}" pid="7" name="ServerUrl">
    <vt:lpwstr>http://app/sros</vt:lpwstr>
  </property>
</Properties>
</file>